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B506" w14:textId="0F4FF883" w:rsidR="006568E7" w:rsidRPr="00735C9F" w:rsidRDefault="0068135B" w:rsidP="00551D2A">
      <w:pPr>
        <w:tabs>
          <w:tab w:val="left" w:pos="-720"/>
        </w:tabs>
        <w:suppressAutoHyphens/>
        <w:jc w:val="right"/>
        <w:rPr>
          <w:rFonts w:ascii="Lora" w:hAnsi="Lora" w:cs="Arial"/>
          <w:b/>
          <w:bCs/>
          <w:sz w:val="24"/>
          <w:szCs w:val="24"/>
        </w:rPr>
      </w:pPr>
      <w:r w:rsidRPr="00735C9F">
        <w:rPr>
          <w:rFonts w:ascii="Lora" w:hAnsi="Lora" w:cs="Arial"/>
          <w:noProof/>
          <w:sz w:val="24"/>
          <w:szCs w:val="24"/>
        </w:rPr>
        <mc:AlternateContent>
          <mc:Choice Requires="wps">
            <w:drawing>
              <wp:anchor distT="0" distB="0" distL="114300" distR="114300" simplePos="0" relativeHeight="251660800" behindDoc="0" locked="0" layoutInCell="1" allowOverlap="1" wp14:anchorId="4193BD1A" wp14:editId="2FEBF50F">
                <wp:simplePos x="0" y="0"/>
                <wp:positionH relativeFrom="column">
                  <wp:posOffset>-278296</wp:posOffset>
                </wp:positionH>
                <wp:positionV relativeFrom="paragraph">
                  <wp:posOffset>-224183</wp:posOffset>
                </wp:positionV>
                <wp:extent cx="6203950" cy="3363126"/>
                <wp:effectExtent l="0" t="0" r="25400" b="27940"/>
                <wp:wrapNone/>
                <wp:docPr id="7487803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3363126"/>
                        </a:xfrm>
                        <a:prstGeom prst="rect">
                          <a:avLst/>
                        </a:prstGeom>
                        <a:solidFill>
                          <a:srgbClr val="FFFFFF"/>
                        </a:solidFill>
                        <a:ln w="9525">
                          <a:solidFill>
                            <a:srgbClr val="000000"/>
                          </a:solidFill>
                          <a:miter lim="800000"/>
                          <a:headEnd/>
                          <a:tailEnd/>
                        </a:ln>
                      </wps:spPr>
                      <wps:txbx>
                        <w:txbxContent>
                          <w:p w14:paraId="513F45CE" w14:textId="77777777" w:rsidR="00137B72" w:rsidRDefault="00137B72" w:rsidP="00735C9F">
                            <w:pPr>
                              <w:pStyle w:val="BodyTextIndent"/>
                              <w:spacing w:after="0"/>
                              <w:ind w:left="0"/>
                              <w:rPr>
                                <w:rFonts w:ascii="Arial" w:hAnsi="Arial" w:cs="Arial"/>
                                <w:b/>
                                <w:color w:val="FF0000"/>
                              </w:rPr>
                            </w:pPr>
                            <w:r w:rsidRPr="006D549F">
                              <w:rPr>
                                <w:rFonts w:ascii="Arial" w:hAnsi="Arial" w:cs="Arial"/>
                                <w:b/>
                                <w:color w:val="FF0000"/>
                              </w:rPr>
                              <w:t>Instructions</w:t>
                            </w:r>
                          </w:p>
                          <w:p w14:paraId="38BCF01D" w14:textId="77777777" w:rsidR="00735C9F" w:rsidRPr="006D549F" w:rsidRDefault="00735C9F" w:rsidP="00735C9F">
                            <w:pPr>
                              <w:pStyle w:val="BodyTextIndent"/>
                              <w:spacing w:after="0"/>
                              <w:ind w:left="0"/>
                              <w:rPr>
                                <w:rFonts w:ascii="Arial" w:hAnsi="Arial" w:cs="Arial"/>
                                <w:b/>
                                <w:color w:val="FF0000"/>
                              </w:rPr>
                            </w:pPr>
                          </w:p>
                          <w:p w14:paraId="3D26D304" w14:textId="704DD8E2" w:rsidR="00735C9F" w:rsidRPr="00735C9F" w:rsidRDefault="00137B72" w:rsidP="00735C9F">
                            <w:pPr>
                              <w:pStyle w:val="BodyTextIndent"/>
                              <w:numPr>
                                <w:ilvl w:val="0"/>
                                <w:numId w:val="5"/>
                              </w:numPr>
                              <w:tabs>
                                <w:tab w:val="clear" w:pos="1080"/>
                                <w:tab w:val="num" w:pos="360"/>
                              </w:tabs>
                              <w:spacing w:after="0"/>
                              <w:ind w:left="360"/>
                              <w:rPr>
                                <w:rFonts w:ascii="Lora" w:hAnsi="Lora" w:cs="Arial"/>
                                <w:color w:val="FF0000"/>
                              </w:rPr>
                            </w:pPr>
                            <w:r w:rsidRPr="006D549F">
                              <w:rPr>
                                <w:rFonts w:ascii="Lora" w:hAnsi="Lora" w:cs="Arial"/>
                                <w:color w:val="FF0000"/>
                              </w:rPr>
                              <w:t xml:space="preserve">Designed for </w:t>
                            </w:r>
                            <w:hyperlink r:id="rId11" w:anchor="9p1" w:history="1">
                              <w:r w:rsidRPr="00735C9F">
                                <w:rPr>
                                  <w:rStyle w:val="Hyperlink"/>
                                  <w:rFonts w:ascii="Lora" w:hAnsi="Lora" w:cs="Arial"/>
                                </w:rPr>
                                <w:t>children</w:t>
                              </w:r>
                            </w:hyperlink>
                            <w:r w:rsidRPr="006D549F">
                              <w:rPr>
                                <w:rFonts w:ascii="Lora" w:hAnsi="Lora" w:cs="Arial"/>
                                <w:color w:val="FF0000"/>
                              </w:rPr>
                              <w:t xml:space="preserve"> </w:t>
                            </w:r>
                            <w:r w:rsidR="001966A4" w:rsidRPr="006D549F">
                              <w:rPr>
                                <w:rFonts w:ascii="Lora" w:hAnsi="Lora" w:cs="Arial"/>
                                <w:color w:val="FF0000"/>
                              </w:rPr>
                              <w:t>11</w:t>
                            </w:r>
                            <w:r w:rsidRPr="006D549F">
                              <w:rPr>
                                <w:rFonts w:ascii="Lora" w:hAnsi="Lora" w:cs="Arial"/>
                                <w:color w:val="FF0000"/>
                              </w:rPr>
                              <w:t xml:space="preserve"> to 1</w:t>
                            </w:r>
                            <w:r w:rsidR="001966A4" w:rsidRPr="006D549F">
                              <w:rPr>
                                <w:rFonts w:ascii="Lora" w:hAnsi="Lora" w:cs="Arial"/>
                                <w:color w:val="FF0000"/>
                              </w:rPr>
                              <w:t>7</w:t>
                            </w:r>
                            <w:r w:rsidRPr="006D549F">
                              <w:rPr>
                                <w:rFonts w:ascii="Lora" w:hAnsi="Lora" w:cs="Arial"/>
                                <w:color w:val="FF0000"/>
                              </w:rPr>
                              <w:t xml:space="preserve"> years of ag</w:t>
                            </w:r>
                            <w:r w:rsidR="00735C9F">
                              <w:rPr>
                                <w:rFonts w:ascii="Lora" w:hAnsi="Lora" w:cs="Arial"/>
                                <w:color w:val="FF0000"/>
                              </w:rPr>
                              <w:t xml:space="preserve">e </w:t>
                            </w:r>
                            <w:r w:rsidR="00735C9F" w:rsidRPr="00735C9F">
                              <w:rPr>
                                <w:rFonts w:ascii="Lora" w:hAnsi="Lora" w:cs="Arial"/>
                                <w:b/>
                                <w:bCs/>
                                <w:color w:val="FF0000"/>
                              </w:rPr>
                              <w:t>or</w:t>
                            </w:r>
                            <w:r w:rsidR="00735C9F">
                              <w:rPr>
                                <w:rFonts w:ascii="Lora" w:hAnsi="Lora" w:cs="Arial"/>
                                <w:color w:val="FF0000"/>
                              </w:rPr>
                              <w:t xml:space="preserve"> m</w:t>
                            </w:r>
                            <w:r w:rsidR="00735C9F" w:rsidRPr="00735C9F">
                              <w:rPr>
                                <w:rFonts w:ascii="Lora" w:hAnsi="Lora" w:cs="Arial"/>
                                <w:color w:val="FF0000"/>
                              </w:rPr>
                              <w:t xml:space="preserve">ay be used when an </w:t>
                            </w:r>
                            <w:hyperlink r:id="rId12" w:anchor="9p2" w:history="1">
                              <w:r w:rsidR="00735C9F" w:rsidRPr="00735C9F">
                                <w:rPr>
                                  <w:rStyle w:val="Hyperlink"/>
                                  <w:rFonts w:ascii="Lora" w:hAnsi="Lora" w:cs="Arial"/>
                                </w:rPr>
                                <w:t>adult lacks the capacity to consent</w:t>
                              </w:r>
                            </w:hyperlink>
                            <w:r w:rsidR="00735C9F" w:rsidRPr="00735C9F">
                              <w:rPr>
                                <w:rFonts w:ascii="Lora" w:hAnsi="Lora" w:cs="Arial"/>
                                <w:color w:val="FF0000"/>
                              </w:rPr>
                              <w:t xml:space="preserve"> but can assent along with a legally authorized representative</w:t>
                            </w:r>
                            <w:r w:rsidR="00735C9F">
                              <w:rPr>
                                <w:rFonts w:ascii="Lora" w:hAnsi="Lora" w:cs="Arial"/>
                                <w:color w:val="FF0000"/>
                              </w:rPr>
                              <w:t>.</w:t>
                            </w:r>
                          </w:p>
                          <w:p w14:paraId="4884DB35" w14:textId="6E8E754A" w:rsidR="00137B72" w:rsidRPr="006D549F" w:rsidRDefault="00137B72" w:rsidP="00137B72">
                            <w:pPr>
                              <w:pStyle w:val="BodyTextIndent"/>
                              <w:numPr>
                                <w:ilvl w:val="0"/>
                                <w:numId w:val="5"/>
                              </w:numPr>
                              <w:tabs>
                                <w:tab w:val="clear" w:pos="1080"/>
                                <w:tab w:val="num" w:pos="360"/>
                              </w:tabs>
                              <w:spacing w:after="0"/>
                              <w:ind w:left="360"/>
                              <w:rPr>
                                <w:rFonts w:ascii="Lora" w:hAnsi="Lora" w:cs="Arial"/>
                                <w:color w:val="FF0000"/>
                              </w:rPr>
                            </w:pPr>
                            <w:r w:rsidRPr="006D549F">
                              <w:rPr>
                                <w:rFonts w:ascii="Lora" w:hAnsi="Lora" w:cs="Arial"/>
                                <w:color w:val="FF0000"/>
                              </w:rPr>
                              <w:t xml:space="preserve">Write at </w:t>
                            </w:r>
                            <w:r w:rsidR="006D549F" w:rsidRPr="006D549F">
                              <w:rPr>
                                <w:rFonts w:ascii="Lora" w:hAnsi="Lora" w:cs="Arial"/>
                                <w:color w:val="FF0000"/>
                              </w:rPr>
                              <w:t>an</w:t>
                            </w:r>
                            <w:r w:rsidRPr="006D549F">
                              <w:rPr>
                                <w:rFonts w:ascii="Lora" w:hAnsi="Lora" w:cs="Arial"/>
                                <w:color w:val="FF0000"/>
                              </w:rPr>
                              <w:t xml:space="preserve"> </w:t>
                            </w:r>
                            <w:r w:rsidR="00540C64" w:rsidRPr="006D549F">
                              <w:rPr>
                                <w:rFonts w:ascii="Lora" w:hAnsi="Lora" w:cs="Arial"/>
                                <w:color w:val="FF0000"/>
                              </w:rPr>
                              <w:t>elementary</w:t>
                            </w:r>
                            <w:r w:rsidRPr="006D549F">
                              <w:rPr>
                                <w:rFonts w:ascii="Lora" w:hAnsi="Lora" w:cs="Arial"/>
                                <w:color w:val="FF0000"/>
                              </w:rPr>
                              <w:t xml:space="preserve"> grade reading level.</w:t>
                            </w:r>
                          </w:p>
                          <w:p w14:paraId="23257DFD" w14:textId="09C677DC" w:rsidR="00903AA9" w:rsidRPr="006D549F" w:rsidRDefault="00137B72" w:rsidP="00903AA9">
                            <w:pPr>
                              <w:numPr>
                                <w:ilvl w:val="0"/>
                                <w:numId w:val="5"/>
                              </w:numPr>
                              <w:tabs>
                                <w:tab w:val="clear" w:pos="1080"/>
                              </w:tabs>
                              <w:spacing w:after="0" w:line="240" w:lineRule="auto"/>
                              <w:ind w:left="360"/>
                              <w:rPr>
                                <w:rFonts w:ascii="Lora" w:hAnsi="Lora" w:cs="Arial"/>
                                <w:color w:val="FF0000"/>
                                <w:sz w:val="24"/>
                                <w:szCs w:val="24"/>
                              </w:rPr>
                            </w:pPr>
                            <w:r w:rsidRPr="006D549F">
                              <w:rPr>
                                <w:rFonts w:ascii="Lora" w:hAnsi="Lora" w:cs="Arial"/>
                                <w:color w:val="FF0000"/>
                                <w:sz w:val="24"/>
                                <w:szCs w:val="24"/>
                              </w:rPr>
                              <w:t xml:space="preserve">The </w:t>
                            </w:r>
                            <w:hyperlink r:id="rId13" w:anchor="dictionary" w:history="1">
                              <w:r w:rsidR="008463B6" w:rsidRPr="006D549F">
                                <w:rPr>
                                  <w:rStyle w:val="Hyperlink"/>
                                  <w:rFonts w:ascii="Lora" w:hAnsi="Lora"/>
                                  <w:color w:val="FF0000"/>
                                  <w:sz w:val="24"/>
                                  <w:szCs w:val="24"/>
                                </w:rPr>
                                <w:t xml:space="preserve">Plain Language Medical </w:t>
                              </w:r>
                              <w:r w:rsidR="00CF0E38" w:rsidRPr="006D549F">
                                <w:rPr>
                                  <w:rStyle w:val="Hyperlink"/>
                                  <w:rFonts w:ascii="Lora" w:hAnsi="Lora"/>
                                  <w:color w:val="FF0000"/>
                                  <w:sz w:val="24"/>
                                  <w:szCs w:val="24"/>
                                </w:rPr>
                                <w:t>Dictionary</w:t>
                              </w:r>
                            </w:hyperlink>
                            <w:r w:rsidR="00CF0E38" w:rsidRPr="006D549F">
                              <w:rPr>
                                <w:rFonts w:ascii="Lora" w:hAnsi="Lora"/>
                                <w:color w:val="FF0000"/>
                                <w:sz w:val="24"/>
                                <w:szCs w:val="24"/>
                              </w:rPr>
                              <w:t xml:space="preserve"> is</w:t>
                            </w:r>
                            <w:r w:rsidRPr="006D549F">
                              <w:rPr>
                                <w:rFonts w:ascii="Lora" w:hAnsi="Lora" w:cs="Arial"/>
                                <w:color w:val="FF0000"/>
                                <w:sz w:val="24"/>
                                <w:szCs w:val="24"/>
                              </w:rPr>
                              <w:t xml:space="preserve"> available to help</w:t>
                            </w:r>
                            <w:r w:rsidR="002677A2" w:rsidRPr="006D549F">
                              <w:rPr>
                                <w:rFonts w:ascii="Lora" w:hAnsi="Lora" w:cs="Arial"/>
                                <w:color w:val="FF0000"/>
                                <w:sz w:val="24"/>
                                <w:szCs w:val="24"/>
                              </w:rPr>
                              <w:t>.</w:t>
                            </w:r>
                          </w:p>
                          <w:p w14:paraId="2D0D866F" w14:textId="6BE8DF4B" w:rsidR="00903AA9" w:rsidRPr="006D549F" w:rsidRDefault="00903AA9" w:rsidP="00903AA9">
                            <w:pPr>
                              <w:numPr>
                                <w:ilvl w:val="0"/>
                                <w:numId w:val="5"/>
                              </w:numPr>
                              <w:tabs>
                                <w:tab w:val="clear" w:pos="1080"/>
                              </w:tabs>
                              <w:spacing w:after="0" w:line="240" w:lineRule="auto"/>
                              <w:ind w:left="360"/>
                              <w:rPr>
                                <w:rFonts w:ascii="Lora" w:hAnsi="Lora" w:cs="Arial"/>
                                <w:color w:val="FF0000"/>
                                <w:sz w:val="24"/>
                                <w:szCs w:val="24"/>
                              </w:rPr>
                            </w:pPr>
                            <w:r w:rsidRPr="006D549F">
                              <w:rPr>
                                <w:rFonts w:ascii="Lora" w:hAnsi="Lora" w:cs="Arial"/>
                                <w:color w:val="FF0000"/>
                                <w:sz w:val="24"/>
                                <w:szCs w:val="24"/>
                              </w:rPr>
                              <w:t>Please delete instructional text/red highlights (including any non-applicable text as directed by the instructions) and this instruction page before submitting to the IRB.</w:t>
                            </w:r>
                          </w:p>
                          <w:p w14:paraId="45026590" w14:textId="77777777" w:rsidR="00FA395E" w:rsidRPr="006D549F" w:rsidRDefault="00FA395E" w:rsidP="00FA395E">
                            <w:pPr>
                              <w:spacing w:after="0" w:line="240" w:lineRule="auto"/>
                              <w:ind w:left="360"/>
                              <w:rPr>
                                <w:rFonts w:ascii="Lora" w:hAnsi="Lora" w:cs="Arial"/>
                                <w:color w:val="FF0000"/>
                                <w:sz w:val="24"/>
                                <w:szCs w:val="24"/>
                              </w:rPr>
                            </w:pPr>
                          </w:p>
                          <w:p w14:paraId="7E9F705F" w14:textId="3CCD9860" w:rsidR="00137B72" w:rsidRPr="006D549F" w:rsidRDefault="00137B72" w:rsidP="00137B72">
                            <w:pPr>
                              <w:rPr>
                                <w:rFonts w:ascii="Lora" w:hAnsi="Lora" w:cs="Arial"/>
                                <w:b/>
                                <w:color w:val="FF0000"/>
                                <w:sz w:val="24"/>
                                <w:szCs w:val="24"/>
                              </w:rPr>
                            </w:pPr>
                            <w:r w:rsidRPr="006D549F">
                              <w:rPr>
                                <w:rFonts w:ascii="Lora" w:hAnsi="Lora" w:cs="Arial"/>
                                <w:b/>
                                <w:color w:val="FF0000"/>
                                <w:sz w:val="24"/>
                                <w:szCs w:val="24"/>
                              </w:rPr>
                              <w:t>Using the Research Assent Form</w:t>
                            </w:r>
                          </w:p>
                          <w:p w14:paraId="45A6F88D" w14:textId="5F88E40F" w:rsidR="00137B72" w:rsidRPr="006D549F" w:rsidRDefault="00137B72" w:rsidP="00137B72">
                            <w:pPr>
                              <w:numPr>
                                <w:ilvl w:val="0"/>
                                <w:numId w:val="5"/>
                              </w:numPr>
                              <w:tabs>
                                <w:tab w:val="clear" w:pos="1080"/>
                              </w:tabs>
                              <w:spacing w:after="0" w:line="240" w:lineRule="auto"/>
                              <w:ind w:left="360"/>
                              <w:rPr>
                                <w:rFonts w:ascii="Lora" w:hAnsi="Lora" w:cs="Arial"/>
                                <w:color w:val="FF0000"/>
                                <w:sz w:val="24"/>
                                <w:szCs w:val="24"/>
                              </w:rPr>
                            </w:pPr>
                            <w:r w:rsidRPr="006D549F">
                              <w:rPr>
                                <w:rFonts w:ascii="Lora" w:hAnsi="Lora" w:cs="Arial"/>
                                <w:color w:val="FF0000"/>
                                <w:sz w:val="24"/>
                                <w:szCs w:val="24"/>
                              </w:rPr>
                              <w:t xml:space="preserve">After describing participation and obtaining assent, the researcher leading the assent should have the </w:t>
                            </w:r>
                            <w:r w:rsidR="00735C9F">
                              <w:rPr>
                                <w:rFonts w:ascii="Lora" w:hAnsi="Lora" w:cs="Arial"/>
                                <w:color w:val="FF0000"/>
                                <w:sz w:val="24"/>
                                <w:szCs w:val="24"/>
                              </w:rPr>
                              <w:t>participant</w:t>
                            </w:r>
                            <w:r w:rsidRPr="006D549F">
                              <w:rPr>
                                <w:rFonts w:ascii="Lora" w:hAnsi="Lora" w:cs="Arial"/>
                                <w:color w:val="FF0000"/>
                                <w:sz w:val="24"/>
                                <w:szCs w:val="24"/>
                              </w:rPr>
                              <w:t xml:space="preserve"> write </w:t>
                            </w:r>
                            <w:r w:rsidR="006D549F" w:rsidRPr="006D549F">
                              <w:rPr>
                                <w:rFonts w:ascii="Lora" w:hAnsi="Lora" w:cs="Arial"/>
                                <w:color w:val="FF0000"/>
                                <w:sz w:val="24"/>
                                <w:szCs w:val="24"/>
                              </w:rPr>
                              <w:t>their</w:t>
                            </w:r>
                            <w:r w:rsidRPr="006D549F">
                              <w:rPr>
                                <w:rFonts w:ascii="Lora" w:hAnsi="Lora" w:cs="Arial"/>
                                <w:color w:val="FF0000"/>
                                <w:sz w:val="24"/>
                                <w:szCs w:val="24"/>
                              </w:rPr>
                              <w:t xml:space="preserve"> name.  The researcher should then print </w:t>
                            </w:r>
                            <w:r w:rsidR="006D549F" w:rsidRPr="006D549F">
                              <w:rPr>
                                <w:rFonts w:ascii="Lora" w:hAnsi="Lora" w:cs="Arial"/>
                                <w:color w:val="FF0000"/>
                                <w:sz w:val="24"/>
                                <w:szCs w:val="24"/>
                              </w:rPr>
                              <w:t>their</w:t>
                            </w:r>
                            <w:r w:rsidRPr="006D549F">
                              <w:rPr>
                                <w:rFonts w:ascii="Lora" w:hAnsi="Lora" w:cs="Arial"/>
                                <w:color w:val="FF0000"/>
                                <w:sz w:val="24"/>
                                <w:szCs w:val="24"/>
                              </w:rPr>
                              <w:t xml:space="preserve"> own name and sign the </w:t>
                            </w:r>
                            <w:r w:rsidR="00735C9F">
                              <w:rPr>
                                <w:rFonts w:ascii="Lora" w:hAnsi="Lora" w:cs="Arial"/>
                                <w:color w:val="FF0000"/>
                                <w:sz w:val="24"/>
                                <w:szCs w:val="24"/>
                              </w:rPr>
                              <w:t>assent form</w:t>
                            </w:r>
                            <w:r w:rsidRPr="006D549F">
                              <w:rPr>
                                <w:rFonts w:ascii="Lora" w:hAnsi="Lora" w:cs="Arial"/>
                                <w:color w:val="FF0000"/>
                                <w:sz w:val="24"/>
                                <w:szCs w:val="24"/>
                              </w:rPr>
                              <w:t xml:space="preserve">.  A copy of the completed </w:t>
                            </w:r>
                            <w:r w:rsidR="00161379" w:rsidRPr="006D549F">
                              <w:rPr>
                                <w:rFonts w:ascii="Lora" w:hAnsi="Lora" w:cs="Arial"/>
                                <w:color w:val="FF0000"/>
                                <w:sz w:val="24"/>
                                <w:szCs w:val="24"/>
                              </w:rPr>
                              <w:t>form</w:t>
                            </w:r>
                            <w:r w:rsidRPr="006D549F">
                              <w:rPr>
                                <w:rFonts w:ascii="Lora" w:hAnsi="Lora" w:cs="Arial"/>
                                <w:color w:val="FF0000"/>
                                <w:sz w:val="24"/>
                                <w:szCs w:val="24"/>
                              </w:rPr>
                              <w:t xml:space="preserve"> should be given to the family.  Save the original form in the research file </w:t>
                            </w:r>
                            <w:r w:rsidR="006D549F" w:rsidRPr="006D549F">
                              <w:rPr>
                                <w:rFonts w:ascii="Lora" w:hAnsi="Lora" w:cs="Arial"/>
                                <w:color w:val="FF0000"/>
                                <w:sz w:val="24"/>
                                <w:szCs w:val="24"/>
                              </w:rPr>
                              <w:t xml:space="preserve">along </w:t>
                            </w:r>
                            <w:r w:rsidRPr="006D549F">
                              <w:rPr>
                                <w:rFonts w:ascii="Lora" w:hAnsi="Lora" w:cs="Arial"/>
                                <w:color w:val="FF0000"/>
                                <w:sz w:val="24"/>
                                <w:szCs w:val="24"/>
                              </w:rPr>
                              <w:t xml:space="preserve">with the </w:t>
                            </w:r>
                            <w:r w:rsidR="00FA395E" w:rsidRPr="006D549F">
                              <w:rPr>
                                <w:rFonts w:ascii="Lora" w:hAnsi="Lora" w:cs="Arial"/>
                                <w:color w:val="FF0000"/>
                                <w:sz w:val="24"/>
                                <w:szCs w:val="24"/>
                              </w:rPr>
                              <w:t>consent</w:t>
                            </w:r>
                            <w:r w:rsidRPr="006D549F">
                              <w:rPr>
                                <w:rFonts w:ascii="Lora" w:hAnsi="Lora" w:cs="Arial"/>
                                <w:color w:val="FF0000"/>
                                <w:sz w:val="24"/>
                                <w:szCs w:val="24"/>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3BD1A" id="_x0000_t202" coordsize="21600,21600" o:spt="202" path="m,l,21600r21600,l21600,xe">
                <v:stroke joinstyle="miter"/>
                <v:path gradientshapeok="t" o:connecttype="rect"/>
              </v:shapetype>
              <v:shape id="Text Box 11" o:spid="_x0000_s1026" type="#_x0000_t202" style="position:absolute;left:0;text-align:left;margin-left:-21.9pt;margin-top:-17.65pt;width:488.5pt;height:26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">
                <v:textbox>
                  <w:txbxContent>
                    <w:p w14:paraId="513F45CE" w14:textId="77777777" w:rsidR="00137B72" w:rsidRDefault="00137B72" w:rsidP="00735C9F">
                      <w:pPr>
                        <w:pStyle w:val="BodyTextIndent"/>
                        <w:spacing w:after="0"/>
                        <w:ind w:left="0"/>
                        <w:rPr>
                          <w:rFonts w:ascii="Arial" w:hAnsi="Arial" w:cs="Arial"/>
                          <w:b/>
                          <w:color w:val="FF0000"/>
                        </w:rPr>
                      </w:pPr>
                      <w:r w:rsidRPr="006D549F">
                        <w:rPr>
                          <w:rFonts w:ascii="Arial" w:hAnsi="Arial" w:cs="Arial"/>
                          <w:b/>
                          <w:color w:val="FF0000"/>
                        </w:rPr>
                        <w:t>Instructions</w:t>
                      </w:r>
                    </w:p>
                    <w:p w14:paraId="38BCF01D" w14:textId="77777777" w:rsidR="00735C9F" w:rsidRPr="006D549F" w:rsidRDefault="00735C9F" w:rsidP="00735C9F">
                      <w:pPr>
                        <w:pStyle w:val="BodyTextIndent"/>
                        <w:spacing w:after="0"/>
                        <w:ind w:left="0"/>
                        <w:rPr>
                          <w:rFonts w:ascii="Arial" w:hAnsi="Arial" w:cs="Arial"/>
                          <w:b/>
                          <w:color w:val="FF0000"/>
                        </w:rPr>
                      </w:pPr>
                    </w:p>
                    <w:p w14:paraId="3D26D304" w14:textId="704DD8E2" w:rsidR="00735C9F" w:rsidRPr="00735C9F" w:rsidRDefault="00137B72" w:rsidP="00735C9F">
                      <w:pPr>
                        <w:pStyle w:val="BodyTextIndent"/>
                        <w:numPr>
                          <w:ilvl w:val="0"/>
                          <w:numId w:val="5"/>
                        </w:numPr>
                        <w:tabs>
                          <w:tab w:val="clear" w:pos="1080"/>
                          <w:tab w:val="num" w:pos="360"/>
                        </w:tabs>
                        <w:spacing w:after="0"/>
                        <w:ind w:left="360"/>
                        <w:rPr>
                          <w:rFonts w:ascii="Lora" w:hAnsi="Lora" w:cs="Arial"/>
                          <w:color w:val="FF0000"/>
                        </w:rPr>
                      </w:pPr>
                      <w:r w:rsidRPr="006D549F">
                        <w:rPr>
                          <w:rFonts w:ascii="Lora" w:hAnsi="Lora" w:cs="Arial"/>
                          <w:color w:val="FF0000"/>
                        </w:rPr>
                        <w:t xml:space="preserve">Designed for </w:t>
                      </w:r>
                      <w:hyperlink r:id="rId14" w:anchor="9p1" w:history="1">
                        <w:r w:rsidRPr="00735C9F">
                          <w:rPr>
                            <w:rStyle w:val="Hyperlink"/>
                            <w:rFonts w:ascii="Lora" w:hAnsi="Lora" w:cs="Arial"/>
                          </w:rPr>
                          <w:t>children</w:t>
                        </w:r>
                      </w:hyperlink>
                      <w:r w:rsidRPr="006D549F">
                        <w:rPr>
                          <w:rFonts w:ascii="Lora" w:hAnsi="Lora" w:cs="Arial"/>
                          <w:color w:val="FF0000"/>
                        </w:rPr>
                        <w:t xml:space="preserve"> </w:t>
                      </w:r>
                      <w:r w:rsidR="001966A4" w:rsidRPr="006D549F">
                        <w:rPr>
                          <w:rFonts w:ascii="Lora" w:hAnsi="Lora" w:cs="Arial"/>
                          <w:color w:val="FF0000"/>
                        </w:rPr>
                        <w:t>11</w:t>
                      </w:r>
                      <w:r w:rsidRPr="006D549F">
                        <w:rPr>
                          <w:rFonts w:ascii="Lora" w:hAnsi="Lora" w:cs="Arial"/>
                          <w:color w:val="FF0000"/>
                        </w:rPr>
                        <w:t xml:space="preserve"> to 1</w:t>
                      </w:r>
                      <w:r w:rsidR="001966A4" w:rsidRPr="006D549F">
                        <w:rPr>
                          <w:rFonts w:ascii="Lora" w:hAnsi="Lora" w:cs="Arial"/>
                          <w:color w:val="FF0000"/>
                        </w:rPr>
                        <w:t>7</w:t>
                      </w:r>
                      <w:r w:rsidRPr="006D549F">
                        <w:rPr>
                          <w:rFonts w:ascii="Lora" w:hAnsi="Lora" w:cs="Arial"/>
                          <w:color w:val="FF0000"/>
                        </w:rPr>
                        <w:t xml:space="preserve"> years of ag</w:t>
                      </w:r>
                      <w:r w:rsidR="00735C9F">
                        <w:rPr>
                          <w:rFonts w:ascii="Lora" w:hAnsi="Lora" w:cs="Arial"/>
                          <w:color w:val="FF0000"/>
                        </w:rPr>
                        <w:t xml:space="preserve">e </w:t>
                      </w:r>
                      <w:r w:rsidR="00735C9F" w:rsidRPr="00735C9F">
                        <w:rPr>
                          <w:rFonts w:ascii="Lora" w:hAnsi="Lora" w:cs="Arial"/>
                          <w:b/>
                          <w:bCs/>
                          <w:color w:val="FF0000"/>
                        </w:rPr>
                        <w:t>or</w:t>
                      </w:r>
                      <w:r w:rsidR="00735C9F">
                        <w:rPr>
                          <w:rFonts w:ascii="Lora" w:hAnsi="Lora" w:cs="Arial"/>
                          <w:color w:val="FF0000"/>
                        </w:rPr>
                        <w:t xml:space="preserve"> m</w:t>
                      </w:r>
                      <w:r w:rsidR="00735C9F" w:rsidRPr="00735C9F">
                        <w:rPr>
                          <w:rFonts w:ascii="Lora" w:hAnsi="Lora" w:cs="Arial"/>
                          <w:color w:val="FF0000"/>
                        </w:rPr>
                        <w:t xml:space="preserve">ay be used when an </w:t>
                      </w:r>
                      <w:hyperlink r:id="rId15" w:anchor="9p2" w:history="1">
                        <w:r w:rsidR="00735C9F" w:rsidRPr="00735C9F">
                          <w:rPr>
                            <w:rStyle w:val="Hyperlink"/>
                            <w:rFonts w:ascii="Lora" w:hAnsi="Lora" w:cs="Arial"/>
                          </w:rPr>
                          <w:t>adult lacks the capacity to consent</w:t>
                        </w:r>
                      </w:hyperlink>
                      <w:r w:rsidR="00735C9F" w:rsidRPr="00735C9F">
                        <w:rPr>
                          <w:rFonts w:ascii="Lora" w:hAnsi="Lora" w:cs="Arial"/>
                          <w:color w:val="FF0000"/>
                        </w:rPr>
                        <w:t xml:space="preserve"> but can assent along with a legally authorized representative</w:t>
                      </w:r>
                      <w:r w:rsidR="00735C9F">
                        <w:rPr>
                          <w:rFonts w:ascii="Lora" w:hAnsi="Lora" w:cs="Arial"/>
                          <w:color w:val="FF0000"/>
                        </w:rPr>
                        <w:t>.</w:t>
                      </w:r>
                    </w:p>
                    <w:p w14:paraId="4884DB35" w14:textId="6E8E754A" w:rsidR="00137B72" w:rsidRPr="006D549F" w:rsidRDefault="00137B72" w:rsidP="00137B72">
                      <w:pPr>
                        <w:pStyle w:val="BodyTextIndent"/>
                        <w:numPr>
                          <w:ilvl w:val="0"/>
                          <w:numId w:val="5"/>
                        </w:numPr>
                        <w:tabs>
                          <w:tab w:val="clear" w:pos="1080"/>
                          <w:tab w:val="num" w:pos="360"/>
                        </w:tabs>
                        <w:spacing w:after="0"/>
                        <w:ind w:left="360"/>
                        <w:rPr>
                          <w:rFonts w:ascii="Lora" w:hAnsi="Lora" w:cs="Arial"/>
                          <w:color w:val="FF0000"/>
                        </w:rPr>
                      </w:pPr>
                      <w:r w:rsidRPr="006D549F">
                        <w:rPr>
                          <w:rFonts w:ascii="Lora" w:hAnsi="Lora" w:cs="Arial"/>
                          <w:color w:val="FF0000"/>
                        </w:rPr>
                        <w:t xml:space="preserve">Write at </w:t>
                      </w:r>
                      <w:r w:rsidR="006D549F" w:rsidRPr="006D549F">
                        <w:rPr>
                          <w:rFonts w:ascii="Lora" w:hAnsi="Lora" w:cs="Arial"/>
                          <w:color w:val="FF0000"/>
                        </w:rPr>
                        <w:t>an</w:t>
                      </w:r>
                      <w:r w:rsidRPr="006D549F">
                        <w:rPr>
                          <w:rFonts w:ascii="Lora" w:hAnsi="Lora" w:cs="Arial"/>
                          <w:color w:val="FF0000"/>
                        </w:rPr>
                        <w:t xml:space="preserve"> </w:t>
                      </w:r>
                      <w:r w:rsidR="00540C64" w:rsidRPr="006D549F">
                        <w:rPr>
                          <w:rFonts w:ascii="Lora" w:hAnsi="Lora" w:cs="Arial"/>
                          <w:color w:val="FF0000"/>
                        </w:rPr>
                        <w:t>elementary</w:t>
                      </w:r>
                      <w:r w:rsidRPr="006D549F">
                        <w:rPr>
                          <w:rFonts w:ascii="Lora" w:hAnsi="Lora" w:cs="Arial"/>
                          <w:color w:val="FF0000"/>
                        </w:rPr>
                        <w:t xml:space="preserve"> grade reading level.</w:t>
                      </w:r>
                    </w:p>
                    <w:p w14:paraId="23257DFD" w14:textId="09C677DC" w:rsidR="00903AA9" w:rsidRPr="006D549F" w:rsidRDefault="00137B72" w:rsidP="00903AA9">
                      <w:pPr>
                        <w:numPr>
                          <w:ilvl w:val="0"/>
                          <w:numId w:val="5"/>
                        </w:numPr>
                        <w:tabs>
                          <w:tab w:val="clear" w:pos="1080"/>
                        </w:tabs>
                        <w:spacing w:after="0" w:line="240" w:lineRule="auto"/>
                        <w:ind w:left="360"/>
                        <w:rPr>
                          <w:rFonts w:ascii="Lora" w:hAnsi="Lora" w:cs="Arial"/>
                          <w:color w:val="FF0000"/>
                          <w:sz w:val="24"/>
                          <w:szCs w:val="24"/>
                        </w:rPr>
                      </w:pPr>
                      <w:r w:rsidRPr="006D549F">
                        <w:rPr>
                          <w:rFonts w:ascii="Lora" w:hAnsi="Lora" w:cs="Arial"/>
                          <w:color w:val="FF0000"/>
                          <w:sz w:val="24"/>
                          <w:szCs w:val="24"/>
                        </w:rPr>
                        <w:t xml:space="preserve">The </w:t>
                      </w:r>
                      <w:hyperlink r:id="rId16" w:anchor="dictionary" w:history="1">
                        <w:r w:rsidR="008463B6" w:rsidRPr="006D549F">
                          <w:rPr>
                            <w:rStyle w:val="Hyperlink"/>
                            <w:rFonts w:ascii="Lora" w:hAnsi="Lora"/>
                            <w:color w:val="FF0000"/>
                            <w:sz w:val="24"/>
                            <w:szCs w:val="24"/>
                          </w:rPr>
                          <w:t xml:space="preserve">Plain Language Medical </w:t>
                        </w:r>
                        <w:r w:rsidR="00CF0E38" w:rsidRPr="006D549F">
                          <w:rPr>
                            <w:rStyle w:val="Hyperlink"/>
                            <w:rFonts w:ascii="Lora" w:hAnsi="Lora"/>
                            <w:color w:val="FF0000"/>
                            <w:sz w:val="24"/>
                            <w:szCs w:val="24"/>
                          </w:rPr>
                          <w:t>Dictionary</w:t>
                        </w:r>
                      </w:hyperlink>
                      <w:r w:rsidR="00CF0E38" w:rsidRPr="006D549F">
                        <w:rPr>
                          <w:rFonts w:ascii="Lora" w:hAnsi="Lora"/>
                          <w:color w:val="FF0000"/>
                          <w:sz w:val="24"/>
                          <w:szCs w:val="24"/>
                        </w:rPr>
                        <w:t xml:space="preserve"> is</w:t>
                      </w:r>
                      <w:r w:rsidRPr="006D549F">
                        <w:rPr>
                          <w:rFonts w:ascii="Lora" w:hAnsi="Lora" w:cs="Arial"/>
                          <w:color w:val="FF0000"/>
                          <w:sz w:val="24"/>
                          <w:szCs w:val="24"/>
                        </w:rPr>
                        <w:t xml:space="preserve"> available to help</w:t>
                      </w:r>
                      <w:r w:rsidR="002677A2" w:rsidRPr="006D549F">
                        <w:rPr>
                          <w:rFonts w:ascii="Lora" w:hAnsi="Lora" w:cs="Arial"/>
                          <w:color w:val="FF0000"/>
                          <w:sz w:val="24"/>
                          <w:szCs w:val="24"/>
                        </w:rPr>
                        <w:t>.</w:t>
                      </w:r>
                    </w:p>
                    <w:p w14:paraId="2D0D866F" w14:textId="6BE8DF4B" w:rsidR="00903AA9" w:rsidRPr="006D549F" w:rsidRDefault="00903AA9" w:rsidP="00903AA9">
                      <w:pPr>
                        <w:numPr>
                          <w:ilvl w:val="0"/>
                          <w:numId w:val="5"/>
                        </w:numPr>
                        <w:tabs>
                          <w:tab w:val="clear" w:pos="1080"/>
                        </w:tabs>
                        <w:spacing w:after="0" w:line="240" w:lineRule="auto"/>
                        <w:ind w:left="360"/>
                        <w:rPr>
                          <w:rFonts w:ascii="Lora" w:hAnsi="Lora" w:cs="Arial"/>
                          <w:color w:val="FF0000"/>
                          <w:sz w:val="24"/>
                          <w:szCs w:val="24"/>
                        </w:rPr>
                      </w:pPr>
                      <w:r w:rsidRPr="006D549F">
                        <w:rPr>
                          <w:rFonts w:ascii="Lora" w:hAnsi="Lora" w:cs="Arial"/>
                          <w:color w:val="FF0000"/>
                          <w:sz w:val="24"/>
                          <w:szCs w:val="24"/>
                        </w:rPr>
                        <w:t>Please delete instructional text/red highlights (including any non-applicable text as directed by the instructions) and this instruction page before submitting to the IRB.</w:t>
                      </w:r>
                    </w:p>
                    <w:p w14:paraId="45026590" w14:textId="77777777" w:rsidR="00FA395E" w:rsidRPr="006D549F" w:rsidRDefault="00FA395E" w:rsidP="00FA395E">
                      <w:pPr>
                        <w:spacing w:after="0" w:line="240" w:lineRule="auto"/>
                        <w:ind w:left="360"/>
                        <w:rPr>
                          <w:rFonts w:ascii="Lora" w:hAnsi="Lora" w:cs="Arial"/>
                          <w:color w:val="FF0000"/>
                          <w:sz w:val="24"/>
                          <w:szCs w:val="24"/>
                        </w:rPr>
                      </w:pPr>
                    </w:p>
                    <w:p w14:paraId="7E9F705F" w14:textId="3CCD9860" w:rsidR="00137B72" w:rsidRPr="006D549F" w:rsidRDefault="00137B72" w:rsidP="00137B72">
                      <w:pPr>
                        <w:rPr>
                          <w:rFonts w:ascii="Lora" w:hAnsi="Lora" w:cs="Arial"/>
                          <w:b/>
                          <w:color w:val="FF0000"/>
                          <w:sz w:val="24"/>
                          <w:szCs w:val="24"/>
                        </w:rPr>
                      </w:pPr>
                      <w:r w:rsidRPr="006D549F">
                        <w:rPr>
                          <w:rFonts w:ascii="Lora" w:hAnsi="Lora" w:cs="Arial"/>
                          <w:b/>
                          <w:color w:val="FF0000"/>
                          <w:sz w:val="24"/>
                          <w:szCs w:val="24"/>
                        </w:rPr>
                        <w:t>Using the Research Assent Form</w:t>
                      </w:r>
                    </w:p>
                    <w:p w14:paraId="45A6F88D" w14:textId="5F88E40F" w:rsidR="00137B72" w:rsidRPr="006D549F" w:rsidRDefault="00137B72" w:rsidP="00137B72">
                      <w:pPr>
                        <w:numPr>
                          <w:ilvl w:val="0"/>
                          <w:numId w:val="5"/>
                        </w:numPr>
                        <w:tabs>
                          <w:tab w:val="clear" w:pos="1080"/>
                        </w:tabs>
                        <w:spacing w:after="0" w:line="240" w:lineRule="auto"/>
                        <w:ind w:left="360"/>
                        <w:rPr>
                          <w:rFonts w:ascii="Lora" w:hAnsi="Lora" w:cs="Arial"/>
                          <w:color w:val="FF0000"/>
                          <w:sz w:val="24"/>
                          <w:szCs w:val="24"/>
                        </w:rPr>
                      </w:pPr>
                      <w:r w:rsidRPr="006D549F">
                        <w:rPr>
                          <w:rFonts w:ascii="Lora" w:hAnsi="Lora" w:cs="Arial"/>
                          <w:color w:val="FF0000"/>
                          <w:sz w:val="24"/>
                          <w:szCs w:val="24"/>
                        </w:rPr>
                        <w:t xml:space="preserve">After describing participation and obtaining assent, the researcher leading the assent should have the </w:t>
                      </w:r>
                      <w:r w:rsidR="00735C9F">
                        <w:rPr>
                          <w:rFonts w:ascii="Lora" w:hAnsi="Lora" w:cs="Arial"/>
                          <w:color w:val="FF0000"/>
                          <w:sz w:val="24"/>
                          <w:szCs w:val="24"/>
                        </w:rPr>
                        <w:t>participant</w:t>
                      </w:r>
                      <w:r w:rsidRPr="006D549F">
                        <w:rPr>
                          <w:rFonts w:ascii="Lora" w:hAnsi="Lora" w:cs="Arial"/>
                          <w:color w:val="FF0000"/>
                          <w:sz w:val="24"/>
                          <w:szCs w:val="24"/>
                        </w:rPr>
                        <w:t xml:space="preserve"> write </w:t>
                      </w:r>
                      <w:r w:rsidR="006D549F" w:rsidRPr="006D549F">
                        <w:rPr>
                          <w:rFonts w:ascii="Lora" w:hAnsi="Lora" w:cs="Arial"/>
                          <w:color w:val="FF0000"/>
                          <w:sz w:val="24"/>
                          <w:szCs w:val="24"/>
                        </w:rPr>
                        <w:t>their</w:t>
                      </w:r>
                      <w:r w:rsidRPr="006D549F">
                        <w:rPr>
                          <w:rFonts w:ascii="Lora" w:hAnsi="Lora" w:cs="Arial"/>
                          <w:color w:val="FF0000"/>
                          <w:sz w:val="24"/>
                          <w:szCs w:val="24"/>
                        </w:rPr>
                        <w:t xml:space="preserve"> name.  The researcher should then print </w:t>
                      </w:r>
                      <w:r w:rsidR="006D549F" w:rsidRPr="006D549F">
                        <w:rPr>
                          <w:rFonts w:ascii="Lora" w:hAnsi="Lora" w:cs="Arial"/>
                          <w:color w:val="FF0000"/>
                          <w:sz w:val="24"/>
                          <w:szCs w:val="24"/>
                        </w:rPr>
                        <w:t>their</w:t>
                      </w:r>
                      <w:r w:rsidRPr="006D549F">
                        <w:rPr>
                          <w:rFonts w:ascii="Lora" w:hAnsi="Lora" w:cs="Arial"/>
                          <w:color w:val="FF0000"/>
                          <w:sz w:val="24"/>
                          <w:szCs w:val="24"/>
                        </w:rPr>
                        <w:t xml:space="preserve"> own name and sign the </w:t>
                      </w:r>
                      <w:r w:rsidR="00735C9F">
                        <w:rPr>
                          <w:rFonts w:ascii="Lora" w:hAnsi="Lora" w:cs="Arial"/>
                          <w:color w:val="FF0000"/>
                          <w:sz w:val="24"/>
                          <w:szCs w:val="24"/>
                        </w:rPr>
                        <w:t>assent form</w:t>
                      </w:r>
                      <w:r w:rsidRPr="006D549F">
                        <w:rPr>
                          <w:rFonts w:ascii="Lora" w:hAnsi="Lora" w:cs="Arial"/>
                          <w:color w:val="FF0000"/>
                          <w:sz w:val="24"/>
                          <w:szCs w:val="24"/>
                        </w:rPr>
                        <w:t xml:space="preserve">.  A copy of the completed </w:t>
                      </w:r>
                      <w:r w:rsidR="00161379" w:rsidRPr="006D549F">
                        <w:rPr>
                          <w:rFonts w:ascii="Lora" w:hAnsi="Lora" w:cs="Arial"/>
                          <w:color w:val="FF0000"/>
                          <w:sz w:val="24"/>
                          <w:szCs w:val="24"/>
                        </w:rPr>
                        <w:t>form</w:t>
                      </w:r>
                      <w:r w:rsidRPr="006D549F">
                        <w:rPr>
                          <w:rFonts w:ascii="Lora" w:hAnsi="Lora" w:cs="Arial"/>
                          <w:color w:val="FF0000"/>
                          <w:sz w:val="24"/>
                          <w:szCs w:val="24"/>
                        </w:rPr>
                        <w:t xml:space="preserve"> should be given to the family.  Save the original form in the research file </w:t>
                      </w:r>
                      <w:r w:rsidR="006D549F" w:rsidRPr="006D549F">
                        <w:rPr>
                          <w:rFonts w:ascii="Lora" w:hAnsi="Lora" w:cs="Arial"/>
                          <w:color w:val="FF0000"/>
                          <w:sz w:val="24"/>
                          <w:szCs w:val="24"/>
                        </w:rPr>
                        <w:t xml:space="preserve">along </w:t>
                      </w:r>
                      <w:r w:rsidRPr="006D549F">
                        <w:rPr>
                          <w:rFonts w:ascii="Lora" w:hAnsi="Lora" w:cs="Arial"/>
                          <w:color w:val="FF0000"/>
                          <w:sz w:val="24"/>
                          <w:szCs w:val="24"/>
                        </w:rPr>
                        <w:t xml:space="preserve">with the </w:t>
                      </w:r>
                      <w:r w:rsidR="00FA395E" w:rsidRPr="006D549F">
                        <w:rPr>
                          <w:rFonts w:ascii="Lora" w:hAnsi="Lora" w:cs="Arial"/>
                          <w:color w:val="FF0000"/>
                          <w:sz w:val="24"/>
                          <w:szCs w:val="24"/>
                        </w:rPr>
                        <w:t>consent</w:t>
                      </w:r>
                      <w:r w:rsidRPr="006D549F">
                        <w:rPr>
                          <w:rFonts w:ascii="Lora" w:hAnsi="Lora" w:cs="Arial"/>
                          <w:color w:val="FF0000"/>
                          <w:sz w:val="24"/>
                          <w:szCs w:val="24"/>
                        </w:rPr>
                        <w:t xml:space="preserve"> form.</w:t>
                      </w:r>
                    </w:p>
                  </w:txbxContent>
                </v:textbox>
              </v:shape>
            </w:pict>
          </mc:Fallback>
        </mc:AlternateContent>
      </w:r>
    </w:p>
    <w:p w14:paraId="295C5387" w14:textId="15F01409" w:rsidR="00551D2A" w:rsidRPr="00735C9F" w:rsidRDefault="00551D2A" w:rsidP="00551D2A">
      <w:pPr>
        <w:tabs>
          <w:tab w:val="left" w:pos="-720"/>
        </w:tabs>
        <w:suppressAutoHyphens/>
        <w:jc w:val="right"/>
        <w:rPr>
          <w:rFonts w:ascii="Lora" w:hAnsi="Lora" w:cs="Arial"/>
          <w:b/>
          <w:bCs/>
          <w:sz w:val="24"/>
          <w:szCs w:val="24"/>
        </w:rPr>
      </w:pPr>
    </w:p>
    <w:p w14:paraId="29100D3F" w14:textId="064A3DA1" w:rsidR="0068135B" w:rsidRPr="00735C9F" w:rsidRDefault="0068135B" w:rsidP="00047469">
      <w:pPr>
        <w:pStyle w:val="Heading1"/>
        <w:ind w:left="3600" w:hanging="3600"/>
        <w:rPr>
          <w:rFonts w:ascii="Lora" w:hAnsi="Lora"/>
        </w:rPr>
      </w:pPr>
    </w:p>
    <w:p w14:paraId="0685C0E4" w14:textId="2231B8B3" w:rsidR="0068135B" w:rsidRPr="00735C9F" w:rsidRDefault="0068135B" w:rsidP="00047469">
      <w:pPr>
        <w:pStyle w:val="Heading1"/>
        <w:ind w:left="3600" w:hanging="3600"/>
        <w:rPr>
          <w:rFonts w:ascii="Lora" w:hAnsi="Lora"/>
        </w:rPr>
      </w:pPr>
    </w:p>
    <w:p w14:paraId="0E10656D" w14:textId="516DD5E4" w:rsidR="0068135B" w:rsidRPr="00735C9F" w:rsidRDefault="0068135B" w:rsidP="00047469">
      <w:pPr>
        <w:pStyle w:val="Heading1"/>
        <w:ind w:left="3600" w:hanging="3600"/>
        <w:rPr>
          <w:rFonts w:ascii="Lora" w:hAnsi="Lora"/>
        </w:rPr>
      </w:pPr>
    </w:p>
    <w:p w14:paraId="4376872E" w14:textId="77777777" w:rsidR="0068135B" w:rsidRPr="00735C9F" w:rsidRDefault="0068135B" w:rsidP="00047469">
      <w:pPr>
        <w:pStyle w:val="Heading1"/>
        <w:ind w:left="3600" w:hanging="3600"/>
        <w:rPr>
          <w:rFonts w:ascii="Lora" w:hAnsi="Lora"/>
        </w:rPr>
      </w:pPr>
    </w:p>
    <w:p w14:paraId="560C78B0" w14:textId="1DE8E062" w:rsidR="0068135B" w:rsidRPr="00735C9F" w:rsidRDefault="0068135B" w:rsidP="00047469">
      <w:pPr>
        <w:pStyle w:val="Heading1"/>
        <w:ind w:left="3600" w:hanging="3600"/>
        <w:rPr>
          <w:rFonts w:ascii="Lora" w:hAnsi="Lora"/>
        </w:rPr>
      </w:pPr>
    </w:p>
    <w:p w14:paraId="172B9201" w14:textId="77777777" w:rsidR="0068135B" w:rsidRPr="00735C9F" w:rsidRDefault="0068135B" w:rsidP="00047469">
      <w:pPr>
        <w:pStyle w:val="Heading1"/>
        <w:ind w:left="3600" w:hanging="3600"/>
        <w:rPr>
          <w:rFonts w:ascii="Lora" w:hAnsi="Lora"/>
        </w:rPr>
      </w:pPr>
    </w:p>
    <w:p w14:paraId="202D4ADE" w14:textId="39DF2D29" w:rsidR="0068135B" w:rsidRPr="00735C9F" w:rsidRDefault="0068135B" w:rsidP="00047469">
      <w:pPr>
        <w:pStyle w:val="Heading1"/>
        <w:ind w:left="3600" w:hanging="3600"/>
        <w:rPr>
          <w:rFonts w:ascii="Lora" w:hAnsi="Lora"/>
        </w:rPr>
      </w:pPr>
    </w:p>
    <w:p w14:paraId="38E236FC" w14:textId="77777777" w:rsidR="0068135B" w:rsidRPr="00735C9F" w:rsidRDefault="0068135B" w:rsidP="00047469">
      <w:pPr>
        <w:pStyle w:val="Heading1"/>
        <w:ind w:left="3600" w:hanging="3600"/>
        <w:rPr>
          <w:rFonts w:ascii="Lora" w:hAnsi="Lora"/>
        </w:rPr>
      </w:pPr>
    </w:p>
    <w:p w14:paraId="74166458" w14:textId="77777777" w:rsidR="0068135B" w:rsidRPr="00735C9F" w:rsidRDefault="0068135B" w:rsidP="00047469">
      <w:pPr>
        <w:pStyle w:val="Heading1"/>
        <w:ind w:left="3600" w:hanging="3600"/>
        <w:rPr>
          <w:rFonts w:ascii="Lora" w:hAnsi="Lora"/>
        </w:rPr>
      </w:pPr>
    </w:p>
    <w:p w14:paraId="1C87871E" w14:textId="77777777" w:rsidR="0068135B" w:rsidRPr="00735C9F" w:rsidRDefault="0068135B" w:rsidP="00047469">
      <w:pPr>
        <w:pStyle w:val="Heading1"/>
        <w:ind w:left="3600" w:hanging="3600"/>
        <w:rPr>
          <w:rFonts w:ascii="Lora" w:hAnsi="Lora"/>
        </w:rPr>
      </w:pPr>
    </w:p>
    <w:p w14:paraId="2EFC5977" w14:textId="77777777" w:rsidR="0068135B" w:rsidRPr="00735C9F" w:rsidRDefault="0068135B" w:rsidP="00047469">
      <w:pPr>
        <w:pStyle w:val="Heading1"/>
        <w:ind w:left="3600" w:hanging="3600"/>
        <w:rPr>
          <w:rFonts w:ascii="Lora" w:hAnsi="Lora"/>
        </w:rPr>
      </w:pPr>
    </w:p>
    <w:p w14:paraId="1C1FD70D" w14:textId="77777777" w:rsidR="0068135B" w:rsidRPr="00735C9F" w:rsidRDefault="0068135B" w:rsidP="00047469">
      <w:pPr>
        <w:pStyle w:val="Heading1"/>
        <w:ind w:left="3600" w:hanging="3600"/>
        <w:rPr>
          <w:rFonts w:ascii="Lora" w:hAnsi="Lora"/>
        </w:rPr>
      </w:pPr>
    </w:p>
    <w:p w14:paraId="7C560582" w14:textId="77777777" w:rsidR="0068135B" w:rsidRPr="00735C9F" w:rsidRDefault="0068135B" w:rsidP="00A5614B">
      <w:pPr>
        <w:pStyle w:val="Heading1"/>
        <w:rPr>
          <w:rFonts w:ascii="Lora" w:hAnsi="Lora"/>
        </w:rPr>
      </w:pPr>
    </w:p>
    <w:p w14:paraId="32E176E7" w14:textId="5CC74105" w:rsidR="00047469" w:rsidRPr="00735C9F" w:rsidRDefault="00047469" w:rsidP="00735C9F">
      <w:pPr>
        <w:pStyle w:val="Heading1"/>
        <w:rPr>
          <w:rFonts w:ascii="Lora" w:hAnsi="Lora"/>
          <w:iCs/>
        </w:rPr>
      </w:pPr>
      <w:r w:rsidRPr="00735C9F">
        <w:rPr>
          <w:rFonts w:ascii="Lora" w:hAnsi="Lora"/>
        </w:rPr>
        <w:t>Title of Research Pro</w:t>
      </w:r>
      <w:r w:rsidR="00BE02C5" w:rsidRPr="00735C9F">
        <w:rPr>
          <w:rFonts w:ascii="Lora" w:hAnsi="Lora"/>
        </w:rPr>
        <w:t>tocol</w:t>
      </w:r>
      <w:r w:rsidRPr="00735C9F">
        <w:rPr>
          <w:rFonts w:ascii="Lora" w:hAnsi="Lora"/>
        </w:rPr>
        <w:t>:</w:t>
      </w:r>
      <w:r w:rsidRPr="00735C9F">
        <w:rPr>
          <w:rFonts w:ascii="Lora" w:hAnsi="Lora"/>
        </w:rPr>
        <w:tab/>
      </w:r>
      <w:r w:rsidR="00551D2A" w:rsidRPr="00735C9F">
        <w:rPr>
          <w:rFonts w:ascii="Lora" w:hAnsi="Lora"/>
          <w:b w:val="0"/>
        </w:rPr>
        <w:t>title</w:t>
      </w:r>
    </w:p>
    <w:p w14:paraId="0E9B5B4E" w14:textId="77777777" w:rsidR="00047469" w:rsidRPr="00735C9F" w:rsidRDefault="00871DDC" w:rsidP="00871DDC">
      <w:pPr>
        <w:pStyle w:val="EndnoteText"/>
        <w:tabs>
          <w:tab w:val="left" w:pos="-720"/>
          <w:tab w:val="left" w:pos="8010"/>
        </w:tabs>
        <w:suppressAutoHyphens/>
        <w:rPr>
          <w:rFonts w:ascii="Lora" w:hAnsi="Lora" w:cs="Arial"/>
          <w:szCs w:val="24"/>
        </w:rPr>
      </w:pPr>
      <w:r w:rsidRPr="00735C9F">
        <w:rPr>
          <w:rFonts w:ascii="Lora" w:hAnsi="Lora" w:cs="Arial"/>
          <w:szCs w:val="24"/>
        </w:rPr>
        <w:tab/>
      </w:r>
    </w:p>
    <w:p w14:paraId="790A7B93" w14:textId="2C7BBD76" w:rsidR="00047469" w:rsidRPr="00735C9F" w:rsidRDefault="00A5614B" w:rsidP="00047469">
      <w:pPr>
        <w:pStyle w:val="EndnoteText"/>
        <w:tabs>
          <w:tab w:val="left" w:pos="-720"/>
        </w:tabs>
        <w:suppressAutoHyphens/>
        <w:ind w:left="3600" w:hanging="3600"/>
        <w:rPr>
          <w:rFonts w:ascii="Lora" w:hAnsi="Lora" w:cs="Arial"/>
          <w:bCs/>
          <w:szCs w:val="24"/>
        </w:rPr>
      </w:pPr>
      <w:r w:rsidRPr="00735C9F">
        <w:rPr>
          <w:rFonts w:ascii="Lora" w:hAnsi="Lora" w:cs="Arial"/>
          <w:b/>
          <w:bCs/>
          <w:szCs w:val="24"/>
        </w:rPr>
        <w:t>Principal</w:t>
      </w:r>
      <w:r w:rsidR="007E55AB" w:rsidRPr="00735C9F">
        <w:rPr>
          <w:rFonts w:ascii="Lora" w:hAnsi="Lora" w:cs="Arial"/>
          <w:b/>
          <w:bCs/>
          <w:szCs w:val="24"/>
        </w:rPr>
        <w:t xml:space="preserve"> </w:t>
      </w:r>
      <w:r w:rsidR="005E7AD7" w:rsidRPr="00735C9F">
        <w:rPr>
          <w:rFonts w:ascii="Lora" w:hAnsi="Lora" w:cs="Arial"/>
          <w:b/>
          <w:bCs/>
          <w:szCs w:val="24"/>
        </w:rPr>
        <w:t>Investigator</w:t>
      </w:r>
      <w:r w:rsidR="00047469" w:rsidRPr="00735C9F">
        <w:rPr>
          <w:rFonts w:ascii="Lora" w:hAnsi="Lora" w:cs="Arial"/>
          <w:b/>
          <w:bCs/>
          <w:szCs w:val="24"/>
        </w:rPr>
        <w:t>:</w:t>
      </w:r>
      <w:r w:rsidR="00047469" w:rsidRPr="00735C9F">
        <w:rPr>
          <w:rFonts w:ascii="Lora" w:hAnsi="Lora" w:cs="Arial"/>
          <w:b/>
          <w:bCs/>
          <w:szCs w:val="24"/>
        </w:rPr>
        <w:tab/>
      </w:r>
      <w:r w:rsidR="00551D2A" w:rsidRPr="00735C9F">
        <w:rPr>
          <w:rFonts w:ascii="Lora" w:hAnsi="Lora" w:cs="Arial"/>
          <w:bCs/>
          <w:szCs w:val="24"/>
        </w:rPr>
        <w:t>name</w:t>
      </w:r>
    </w:p>
    <w:p w14:paraId="2233B81B" w14:textId="77777777" w:rsidR="007E55AB" w:rsidRPr="00735C9F" w:rsidRDefault="007E55AB" w:rsidP="00047469">
      <w:pPr>
        <w:pStyle w:val="EndnoteText"/>
        <w:tabs>
          <w:tab w:val="left" w:pos="-720"/>
        </w:tabs>
        <w:suppressAutoHyphens/>
        <w:ind w:left="3600" w:hanging="3600"/>
        <w:rPr>
          <w:rFonts w:ascii="Lora" w:hAnsi="Lora" w:cs="Arial"/>
          <w:bCs/>
          <w:szCs w:val="24"/>
        </w:rPr>
      </w:pPr>
    </w:p>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5339"/>
      </w:tblGrid>
      <w:tr w:rsidR="00BD2285" w:rsidRPr="00735C9F" w14:paraId="177CC0B9" w14:textId="77777777" w:rsidTr="00735C9F">
        <w:trPr>
          <w:trHeight w:val="134"/>
        </w:trPr>
        <w:tc>
          <w:tcPr>
            <w:tcW w:w="9810" w:type="dxa"/>
            <w:gridSpan w:val="2"/>
            <w:tcBorders>
              <w:top w:val="single" w:sz="4" w:space="0" w:color="auto"/>
              <w:left w:val="single" w:sz="4" w:space="0" w:color="auto"/>
              <w:right w:val="single" w:sz="4" w:space="0" w:color="auto"/>
            </w:tcBorders>
            <w:shd w:val="clear" w:color="auto" w:fill="DEEAF6" w:themeFill="accent1" w:themeFillTint="33"/>
          </w:tcPr>
          <w:p w14:paraId="6DE579C1" w14:textId="77777777" w:rsidR="00C625B9" w:rsidRPr="00735C9F" w:rsidRDefault="00C625B9" w:rsidP="00AA4098">
            <w:pPr>
              <w:ind w:right="378"/>
              <w:jc w:val="center"/>
              <w:rPr>
                <w:rFonts w:ascii="Lora" w:hAnsi="Lora" w:cs="Arial"/>
                <w:b/>
                <w:caps/>
                <w:sz w:val="24"/>
                <w:szCs w:val="24"/>
              </w:rPr>
            </w:pPr>
          </w:p>
        </w:tc>
      </w:tr>
      <w:tr w:rsidR="00BD2285" w:rsidRPr="00735C9F" w14:paraId="48035408" w14:textId="77777777" w:rsidTr="00735C9F">
        <w:tc>
          <w:tcPr>
            <w:tcW w:w="9810" w:type="dxa"/>
            <w:gridSpan w:val="2"/>
            <w:tcBorders>
              <w:left w:val="single" w:sz="4" w:space="0" w:color="auto"/>
              <w:right w:val="single" w:sz="4" w:space="0" w:color="auto"/>
            </w:tcBorders>
            <w:shd w:val="clear" w:color="auto" w:fill="DEEAF6" w:themeFill="accent1" w:themeFillTint="33"/>
          </w:tcPr>
          <w:p w14:paraId="27FA4A5B" w14:textId="07E5B085" w:rsidR="00C625B9" w:rsidRPr="00735C9F" w:rsidRDefault="00D32EA5" w:rsidP="00D32EA5">
            <w:pPr>
              <w:widowControl w:val="0"/>
              <w:tabs>
                <w:tab w:val="left" w:pos="-720"/>
              </w:tabs>
              <w:suppressAutoHyphens/>
              <w:spacing w:after="0" w:line="240" w:lineRule="auto"/>
              <w:jc w:val="center"/>
              <w:rPr>
                <w:rFonts w:ascii="Lora" w:hAnsi="Lora" w:cs="Arial"/>
                <w:b/>
                <w:caps/>
                <w:sz w:val="24"/>
                <w:szCs w:val="24"/>
              </w:rPr>
            </w:pPr>
            <w:r w:rsidRPr="00735C9F">
              <w:rPr>
                <w:rFonts w:ascii="Lora" w:hAnsi="Lora" w:cs="Arial"/>
                <w:b/>
                <w:caps/>
                <w:sz w:val="24"/>
                <w:szCs w:val="24"/>
              </w:rPr>
              <w:t>Why are we Doing this Research?</w:t>
            </w:r>
          </w:p>
        </w:tc>
      </w:tr>
      <w:tr w:rsidR="00622E78" w:rsidRPr="00735C9F" w14:paraId="64E955F7" w14:textId="77777777" w:rsidTr="00735C9F">
        <w:tc>
          <w:tcPr>
            <w:tcW w:w="4471" w:type="dxa"/>
            <w:tcBorders>
              <w:left w:val="single" w:sz="4" w:space="0" w:color="auto"/>
            </w:tcBorders>
            <w:shd w:val="clear" w:color="auto" w:fill="DEEAF6" w:themeFill="accent1" w:themeFillTint="33"/>
          </w:tcPr>
          <w:p w14:paraId="3341E351" w14:textId="0B9C5F20" w:rsidR="00C625B9" w:rsidRPr="00735C9F" w:rsidRDefault="00C625B9" w:rsidP="00541D7A">
            <w:pPr>
              <w:ind w:right="378"/>
              <w:jc w:val="center"/>
              <w:rPr>
                <w:rFonts w:ascii="Lora" w:hAnsi="Lora" w:cs="Arial"/>
                <w:b/>
                <w:sz w:val="24"/>
                <w:szCs w:val="24"/>
              </w:rPr>
            </w:pPr>
            <w:r w:rsidRPr="00735C9F">
              <w:rPr>
                <w:rFonts w:ascii="Lora" w:hAnsi="Lora" w:cs="Arial"/>
                <w:b/>
                <w:sz w:val="24"/>
                <w:szCs w:val="24"/>
              </w:rPr>
              <w:t>Summary</w:t>
            </w:r>
          </w:p>
        </w:tc>
        <w:tc>
          <w:tcPr>
            <w:tcW w:w="5339" w:type="dxa"/>
            <w:tcBorders>
              <w:right w:val="single" w:sz="4" w:space="0" w:color="auto"/>
            </w:tcBorders>
            <w:shd w:val="clear" w:color="auto" w:fill="DEEAF6" w:themeFill="accent1" w:themeFillTint="33"/>
          </w:tcPr>
          <w:p w14:paraId="01BA58B2" w14:textId="77777777" w:rsidR="00C625B9" w:rsidRPr="00735C9F" w:rsidRDefault="00C625B9"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622E78" w:rsidRPr="00735C9F" w14:paraId="4B1C5DC0" w14:textId="77777777" w:rsidTr="00735C9F">
        <w:tc>
          <w:tcPr>
            <w:tcW w:w="4471" w:type="dxa"/>
            <w:tcBorders>
              <w:left w:val="single" w:sz="4" w:space="0" w:color="auto"/>
            </w:tcBorders>
          </w:tcPr>
          <w:p w14:paraId="1A766591" w14:textId="2390AA74" w:rsidR="00C625B9" w:rsidRPr="00735C9F" w:rsidRDefault="00F46DF8" w:rsidP="00541D7A">
            <w:pPr>
              <w:spacing w:after="0" w:line="240" w:lineRule="auto"/>
              <w:ind w:right="378"/>
              <w:rPr>
                <w:rFonts w:ascii="Lora" w:hAnsi="Lora" w:cs="Arial"/>
                <w:sz w:val="24"/>
                <w:szCs w:val="24"/>
              </w:rPr>
            </w:pPr>
            <w:r w:rsidRPr="00735C9F">
              <w:rPr>
                <w:rFonts w:ascii="Lora" w:hAnsi="Lora" w:cs="Arial"/>
                <w:sz w:val="24"/>
                <w:szCs w:val="24"/>
              </w:rPr>
              <w:t>This form will tell you about our research so you can see if you want to be in the study.</w:t>
            </w:r>
          </w:p>
        </w:tc>
        <w:tc>
          <w:tcPr>
            <w:tcW w:w="5339" w:type="dxa"/>
            <w:tcBorders>
              <w:right w:val="single" w:sz="4" w:space="0" w:color="auto"/>
            </w:tcBorders>
          </w:tcPr>
          <w:p w14:paraId="1F0CDA38" w14:textId="3832A21A" w:rsidR="00C625B9" w:rsidRPr="00735C9F" w:rsidRDefault="00541D7A" w:rsidP="00541D7A">
            <w:pPr>
              <w:spacing w:after="0" w:line="240" w:lineRule="auto"/>
              <w:rPr>
                <w:rFonts w:ascii="Lora" w:hAnsi="Lora" w:cs="Arial"/>
                <w:sz w:val="24"/>
                <w:szCs w:val="24"/>
              </w:rPr>
            </w:pPr>
            <w:r w:rsidRPr="00735C9F">
              <w:rPr>
                <w:rFonts w:ascii="Lora" w:hAnsi="Lora" w:cs="Arial"/>
                <w:sz w:val="24"/>
                <w:szCs w:val="24"/>
              </w:rPr>
              <w:t>Research studies help us learn new things.  We can test new ideas.  First, we ask a question.  Then we try to find the answer.</w:t>
            </w:r>
            <w:r w:rsidR="00F46DF8" w:rsidRPr="00735C9F">
              <w:rPr>
                <w:rFonts w:ascii="Lora" w:hAnsi="Lora" w:cs="Arial"/>
                <w:sz w:val="24"/>
                <w:szCs w:val="24"/>
              </w:rPr>
              <w:t xml:space="preserve"> This form talks about our research and the choice you </w:t>
            </w:r>
            <w:proofErr w:type="gramStart"/>
            <w:r w:rsidR="00F46DF8" w:rsidRPr="00735C9F">
              <w:rPr>
                <w:rFonts w:ascii="Lora" w:hAnsi="Lora" w:cs="Arial"/>
                <w:sz w:val="24"/>
                <w:szCs w:val="24"/>
              </w:rPr>
              <w:t>have to</w:t>
            </w:r>
            <w:proofErr w:type="gramEnd"/>
            <w:r w:rsidR="00F46DF8" w:rsidRPr="00735C9F">
              <w:rPr>
                <w:rFonts w:ascii="Lora" w:hAnsi="Lora" w:cs="Arial"/>
                <w:sz w:val="24"/>
                <w:szCs w:val="24"/>
              </w:rPr>
              <w:t xml:space="preserve"> </w:t>
            </w:r>
            <w:r w:rsidR="004C0217" w:rsidRPr="00735C9F">
              <w:rPr>
                <w:rFonts w:ascii="Lora" w:hAnsi="Lora" w:cs="Arial"/>
                <w:sz w:val="24"/>
                <w:szCs w:val="24"/>
              </w:rPr>
              <w:t>be in the study</w:t>
            </w:r>
            <w:r w:rsidR="00F46DF8" w:rsidRPr="00735C9F">
              <w:rPr>
                <w:rFonts w:ascii="Lora" w:hAnsi="Lora" w:cs="Arial"/>
                <w:sz w:val="24"/>
                <w:szCs w:val="24"/>
              </w:rPr>
              <w:t>.  We want you to ask us any questions at any time.</w:t>
            </w:r>
          </w:p>
        </w:tc>
      </w:tr>
      <w:tr w:rsidR="006D63BC" w:rsidRPr="00735C9F" w14:paraId="76049C6B" w14:textId="77777777" w:rsidTr="00735C9F">
        <w:tc>
          <w:tcPr>
            <w:tcW w:w="4471" w:type="dxa"/>
            <w:tcBorders>
              <w:left w:val="single" w:sz="4" w:space="0" w:color="auto"/>
              <w:bottom w:val="single" w:sz="4" w:space="0" w:color="auto"/>
            </w:tcBorders>
          </w:tcPr>
          <w:p w14:paraId="047DBBBE" w14:textId="7084F399" w:rsidR="006D63BC" w:rsidRPr="00735C9F" w:rsidRDefault="00796957" w:rsidP="006D63BC">
            <w:pPr>
              <w:spacing w:after="0" w:line="240" w:lineRule="auto"/>
              <w:ind w:right="378"/>
              <w:rPr>
                <w:rFonts w:ascii="Lora" w:hAnsi="Lora" w:cs="Arial"/>
                <w:sz w:val="24"/>
                <w:szCs w:val="24"/>
              </w:rPr>
            </w:pPr>
            <w:r w:rsidRPr="00735C9F">
              <w:rPr>
                <w:rFonts w:ascii="Lora" w:hAnsi="Lora" w:cs="Arial"/>
                <w:color w:val="FF0000"/>
                <w:sz w:val="24"/>
                <w:szCs w:val="24"/>
              </w:rPr>
              <w:t>[</w:t>
            </w:r>
            <w:r w:rsidR="00BA20A8" w:rsidRPr="00735C9F">
              <w:rPr>
                <w:rFonts w:ascii="Lora" w:hAnsi="Lora" w:cs="Arial"/>
                <w:color w:val="FF0000"/>
                <w:sz w:val="24"/>
                <w:szCs w:val="24"/>
              </w:rPr>
              <w:t xml:space="preserve">Summary of the </w:t>
            </w:r>
            <w:r w:rsidR="00CF6931" w:rsidRPr="00735C9F">
              <w:rPr>
                <w:rFonts w:ascii="Lora" w:hAnsi="Lora" w:cs="Arial"/>
                <w:color w:val="FF0000"/>
                <w:sz w:val="24"/>
                <w:szCs w:val="24"/>
              </w:rPr>
              <w:t>study qualifications in 1 sentence and/or bullet points]</w:t>
            </w:r>
          </w:p>
        </w:tc>
        <w:tc>
          <w:tcPr>
            <w:tcW w:w="5339" w:type="dxa"/>
            <w:tcBorders>
              <w:bottom w:val="single" w:sz="4" w:space="0" w:color="auto"/>
              <w:right w:val="single" w:sz="4" w:space="0" w:color="auto"/>
            </w:tcBorders>
          </w:tcPr>
          <w:p w14:paraId="6698265D" w14:textId="2AF42716" w:rsidR="006D63BC" w:rsidRPr="00735C9F" w:rsidRDefault="006D63BC" w:rsidP="006D63BC">
            <w:pPr>
              <w:spacing w:after="0" w:line="240" w:lineRule="auto"/>
              <w:rPr>
                <w:rFonts w:ascii="Lora" w:hAnsi="Lora" w:cs="Arial"/>
                <w:sz w:val="24"/>
                <w:szCs w:val="24"/>
              </w:rPr>
            </w:pPr>
            <w:r w:rsidRPr="00735C9F">
              <w:rPr>
                <w:rFonts w:ascii="Lora" w:hAnsi="Lora" w:cs="Arial"/>
                <w:bCs/>
                <w:sz w:val="24"/>
                <w:szCs w:val="24"/>
              </w:rPr>
              <w:t>We are doing this research to find out more about</w:t>
            </w:r>
            <w:r w:rsidRPr="00735C9F">
              <w:rPr>
                <w:rFonts w:ascii="Lora" w:hAnsi="Lora" w:cs="Arial"/>
                <w:b/>
                <w:bCs/>
                <w:sz w:val="24"/>
                <w:szCs w:val="24"/>
              </w:rPr>
              <w:t xml:space="preserve"> </w:t>
            </w:r>
            <w:r w:rsidRPr="00735C9F">
              <w:rPr>
                <w:rFonts w:ascii="Lora" w:hAnsi="Lora" w:cs="Arial"/>
                <w:color w:val="FF0000"/>
                <w:sz w:val="24"/>
                <w:szCs w:val="24"/>
              </w:rPr>
              <w:t>[explaining how/why the child qualifies or may qualify for the study]</w:t>
            </w:r>
            <w:r w:rsidRPr="00735C9F">
              <w:rPr>
                <w:rFonts w:ascii="Lora" w:hAnsi="Lora" w:cs="Arial"/>
                <w:sz w:val="24"/>
                <w:szCs w:val="24"/>
              </w:rPr>
              <w:t>.</w:t>
            </w:r>
          </w:p>
        </w:tc>
      </w:tr>
    </w:tbl>
    <w:p w14:paraId="0C712267" w14:textId="77777777" w:rsidR="00E76A34" w:rsidRPr="00735C9F" w:rsidRDefault="00E76A34">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0539C2" w:rsidRPr="00735C9F" w14:paraId="76375331" w14:textId="77777777" w:rsidTr="00BD2285">
        <w:tc>
          <w:tcPr>
            <w:tcW w:w="9630" w:type="dxa"/>
            <w:tcBorders>
              <w:top w:val="single" w:sz="4" w:space="0" w:color="auto"/>
              <w:left w:val="single" w:sz="4" w:space="0" w:color="auto"/>
              <w:right w:val="single" w:sz="4" w:space="0" w:color="auto"/>
            </w:tcBorders>
            <w:shd w:val="clear" w:color="auto" w:fill="DEEAF6" w:themeFill="accent1" w:themeFillTint="33"/>
          </w:tcPr>
          <w:p w14:paraId="41690D7D" w14:textId="77777777" w:rsidR="000539C2" w:rsidRPr="00735C9F" w:rsidRDefault="000539C2" w:rsidP="00AA4098">
            <w:pPr>
              <w:ind w:right="378"/>
              <w:jc w:val="center"/>
              <w:rPr>
                <w:rFonts w:ascii="Lora" w:hAnsi="Lora" w:cs="Arial"/>
                <w:b/>
                <w:caps/>
                <w:sz w:val="24"/>
                <w:szCs w:val="24"/>
              </w:rPr>
            </w:pPr>
          </w:p>
        </w:tc>
      </w:tr>
      <w:tr w:rsidR="000539C2" w:rsidRPr="00735C9F" w14:paraId="0BED89E9" w14:textId="77777777" w:rsidTr="00BD2285">
        <w:tc>
          <w:tcPr>
            <w:tcW w:w="9630" w:type="dxa"/>
            <w:tcBorders>
              <w:left w:val="single" w:sz="4" w:space="0" w:color="auto"/>
              <w:right w:val="single" w:sz="4" w:space="0" w:color="auto"/>
            </w:tcBorders>
            <w:shd w:val="clear" w:color="auto" w:fill="DEEAF6" w:themeFill="accent1" w:themeFillTint="33"/>
          </w:tcPr>
          <w:p w14:paraId="437F7663" w14:textId="74271396" w:rsidR="000539C2" w:rsidRPr="00735C9F" w:rsidRDefault="000539C2" w:rsidP="000539C2">
            <w:pPr>
              <w:spacing w:after="0" w:line="240" w:lineRule="auto"/>
              <w:jc w:val="center"/>
              <w:rPr>
                <w:rFonts w:ascii="Lora" w:hAnsi="Lora" w:cs="Arial"/>
                <w:b/>
                <w:caps/>
                <w:sz w:val="24"/>
                <w:szCs w:val="24"/>
              </w:rPr>
            </w:pPr>
            <w:r w:rsidRPr="00735C9F">
              <w:rPr>
                <w:rFonts w:ascii="Lora" w:hAnsi="Lora" w:cs="Arial"/>
                <w:b/>
                <w:caps/>
                <w:sz w:val="24"/>
                <w:szCs w:val="24"/>
              </w:rPr>
              <w:t>Important things to know…</w:t>
            </w:r>
          </w:p>
        </w:tc>
      </w:tr>
      <w:tr w:rsidR="008C74F1" w:rsidRPr="00735C9F" w14:paraId="018D8112" w14:textId="77777777" w:rsidTr="005003DC">
        <w:tc>
          <w:tcPr>
            <w:tcW w:w="9630" w:type="dxa"/>
            <w:tcBorders>
              <w:left w:val="single" w:sz="4" w:space="0" w:color="auto"/>
              <w:bottom w:val="single" w:sz="4" w:space="0" w:color="auto"/>
              <w:right w:val="single" w:sz="4" w:space="0" w:color="auto"/>
            </w:tcBorders>
            <w:shd w:val="clear" w:color="auto" w:fill="DEEAF6" w:themeFill="accent1" w:themeFillTint="33"/>
          </w:tcPr>
          <w:p w14:paraId="489B1BFC" w14:textId="77777777" w:rsidR="008C74F1" w:rsidRPr="00735C9F" w:rsidRDefault="008C74F1" w:rsidP="000539C2">
            <w:pPr>
              <w:spacing w:after="0" w:line="240" w:lineRule="auto"/>
              <w:jc w:val="center"/>
              <w:rPr>
                <w:rFonts w:ascii="Lora" w:hAnsi="Lora" w:cs="Arial"/>
                <w:b/>
                <w:caps/>
                <w:sz w:val="24"/>
                <w:szCs w:val="24"/>
              </w:rPr>
            </w:pPr>
          </w:p>
        </w:tc>
      </w:tr>
      <w:tr w:rsidR="008B226A" w:rsidRPr="00735C9F" w14:paraId="7A73ECF9" w14:textId="77777777" w:rsidTr="005003DC">
        <w:tc>
          <w:tcPr>
            <w:tcW w:w="9630" w:type="dxa"/>
            <w:tcBorders>
              <w:top w:val="single" w:sz="4" w:space="0" w:color="auto"/>
              <w:left w:val="single" w:sz="4" w:space="0" w:color="auto"/>
              <w:bottom w:val="single" w:sz="4" w:space="0" w:color="auto"/>
              <w:right w:val="single" w:sz="4" w:space="0" w:color="auto"/>
            </w:tcBorders>
          </w:tcPr>
          <w:p w14:paraId="13C2EEB9" w14:textId="77777777" w:rsidR="008B226A" w:rsidRPr="00735C9F" w:rsidRDefault="008B226A" w:rsidP="000539C2">
            <w:pPr>
              <w:numPr>
                <w:ilvl w:val="0"/>
                <w:numId w:val="6"/>
              </w:numPr>
              <w:spacing w:after="0" w:line="240" w:lineRule="auto"/>
              <w:rPr>
                <w:rFonts w:ascii="Lora" w:hAnsi="Lora" w:cs="Arial"/>
                <w:sz w:val="24"/>
                <w:szCs w:val="24"/>
              </w:rPr>
            </w:pPr>
            <w:r w:rsidRPr="00735C9F">
              <w:rPr>
                <w:rFonts w:ascii="Lora" w:hAnsi="Lora" w:cs="Arial"/>
                <w:sz w:val="24"/>
                <w:szCs w:val="24"/>
              </w:rPr>
              <w:t>You get to decide if you want to be in the study.</w:t>
            </w:r>
          </w:p>
          <w:p w14:paraId="384CEBE6" w14:textId="77777777" w:rsidR="008B226A" w:rsidRPr="00735C9F" w:rsidRDefault="008B226A" w:rsidP="000539C2">
            <w:pPr>
              <w:numPr>
                <w:ilvl w:val="0"/>
                <w:numId w:val="6"/>
              </w:numPr>
              <w:spacing w:after="0" w:line="240" w:lineRule="auto"/>
              <w:rPr>
                <w:rFonts w:ascii="Lora" w:hAnsi="Lora" w:cs="Arial"/>
                <w:sz w:val="24"/>
                <w:szCs w:val="24"/>
              </w:rPr>
            </w:pPr>
            <w:r w:rsidRPr="00735C9F">
              <w:rPr>
                <w:rFonts w:ascii="Lora" w:hAnsi="Lora" w:cs="Arial"/>
                <w:sz w:val="24"/>
                <w:szCs w:val="24"/>
              </w:rPr>
              <w:t>You can say ‘No’ or you can say ‘Yes’.</w:t>
            </w:r>
          </w:p>
          <w:p w14:paraId="7A02B556" w14:textId="77777777" w:rsidR="008B226A" w:rsidRPr="00735C9F" w:rsidRDefault="008B226A" w:rsidP="000539C2">
            <w:pPr>
              <w:numPr>
                <w:ilvl w:val="0"/>
                <w:numId w:val="6"/>
              </w:numPr>
              <w:spacing w:after="0" w:line="240" w:lineRule="auto"/>
              <w:rPr>
                <w:rFonts w:ascii="Lora" w:hAnsi="Lora" w:cs="Arial"/>
                <w:sz w:val="24"/>
                <w:szCs w:val="24"/>
              </w:rPr>
            </w:pPr>
            <w:r w:rsidRPr="00735C9F">
              <w:rPr>
                <w:rFonts w:ascii="Lora" w:hAnsi="Lora" w:cs="Arial"/>
                <w:sz w:val="24"/>
                <w:szCs w:val="24"/>
              </w:rPr>
              <w:t>No one will be upset if you say ‘No’.</w:t>
            </w:r>
          </w:p>
          <w:p w14:paraId="54F39BD4" w14:textId="77777777" w:rsidR="008B226A" w:rsidRPr="00735C9F" w:rsidRDefault="008B226A" w:rsidP="000539C2">
            <w:pPr>
              <w:numPr>
                <w:ilvl w:val="0"/>
                <w:numId w:val="6"/>
              </w:numPr>
              <w:spacing w:after="0" w:line="240" w:lineRule="auto"/>
              <w:rPr>
                <w:rFonts w:ascii="Lora" w:hAnsi="Lora" w:cs="Arial"/>
                <w:sz w:val="24"/>
                <w:szCs w:val="24"/>
              </w:rPr>
            </w:pPr>
            <w:r w:rsidRPr="00735C9F">
              <w:rPr>
                <w:rFonts w:ascii="Lora" w:hAnsi="Lora" w:cs="Arial"/>
                <w:sz w:val="24"/>
                <w:szCs w:val="24"/>
              </w:rPr>
              <w:lastRenderedPageBreak/>
              <w:t>If you say ‘Yes’, you can always say ‘No’ later.</w:t>
            </w:r>
          </w:p>
          <w:p w14:paraId="20ADE9F6" w14:textId="77777777" w:rsidR="008B226A" w:rsidRPr="00735C9F" w:rsidRDefault="008B226A" w:rsidP="000539C2">
            <w:pPr>
              <w:numPr>
                <w:ilvl w:val="0"/>
                <w:numId w:val="6"/>
              </w:numPr>
              <w:spacing w:after="0" w:line="240" w:lineRule="auto"/>
              <w:rPr>
                <w:rFonts w:ascii="Lora" w:hAnsi="Lora" w:cs="Arial"/>
                <w:sz w:val="24"/>
                <w:szCs w:val="24"/>
              </w:rPr>
            </w:pPr>
            <w:r w:rsidRPr="00735C9F">
              <w:rPr>
                <w:rFonts w:ascii="Lora" w:hAnsi="Lora" w:cs="Arial"/>
                <w:sz w:val="24"/>
                <w:szCs w:val="24"/>
              </w:rPr>
              <w:t>You can say ‘No’ at any time.</w:t>
            </w:r>
          </w:p>
          <w:p w14:paraId="4AF542F4" w14:textId="77777777" w:rsidR="008B226A" w:rsidRPr="00735C9F" w:rsidRDefault="008B226A" w:rsidP="000539C2">
            <w:pPr>
              <w:numPr>
                <w:ilvl w:val="0"/>
                <w:numId w:val="6"/>
              </w:numPr>
              <w:spacing w:after="0" w:line="240" w:lineRule="auto"/>
              <w:rPr>
                <w:rFonts w:ascii="Lora" w:hAnsi="Lora" w:cs="Arial"/>
                <w:sz w:val="24"/>
                <w:szCs w:val="24"/>
              </w:rPr>
            </w:pPr>
            <w:r w:rsidRPr="00735C9F">
              <w:rPr>
                <w:rFonts w:ascii="Lora" w:hAnsi="Lora" w:cs="Arial"/>
                <w:sz w:val="24"/>
                <w:szCs w:val="24"/>
              </w:rPr>
              <w:t>We would still take good care of you no matter what you decide.</w:t>
            </w:r>
          </w:p>
          <w:p w14:paraId="7C6CF159" w14:textId="77777777" w:rsidR="008B226A" w:rsidRPr="00735C9F" w:rsidRDefault="008B226A" w:rsidP="00541D7A">
            <w:pPr>
              <w:spacing w:after="0" w:line="240" w:lineRule="auto"/>
              <w:rPr>
                <w:rFonts w:ascii="Lora" w:hAnsi="Lora" w:cs="Arial"/>
                <w:sz w:val="24"/>
                <w:szCs w:val="24"/>
              </w:rPr>
            </w:pPr>
          </w:p>
        </w:tc>
      </w:tr>
    </w:tbl>
    <w:p w14:paraId="53B8E0EA" w14:textId="77777777" w:rsidR="00E76A34" w:rsidRPr="00735C9F" w:rsidRDefault="00E76A34">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339"/>
      </w:tblGrid>
      <w:tr w:rsidR="006D7F27" w:rsidRPr="00735C9F" w14:paraId="06EC56F3" w14:textId="77777777" w:rsidTr="00BD2285">
        <w:trPr>
          <w:trHeight w:val="98"/>
        </w:trPr>
        <w:tc>
          <w:tcPr>
            <w:tcW w:w="9630" w:type="dxa"/>
            <w:gridSpan w:val="2"/>
            <w:tcBorders>
              <w:top w:val="single" w:sz="4" w:space="0" w:color="auto"/>
              <w:left w:val="single" w:sz="4" w:space="0" w:color="auto"/>
              <w:right w:val="single" w:sz="4" w:space="0" w:color="auto"/>
            </w:tcBorders>
            <w:shd w:val="clear" w:color="auto" w:fill="DEEAF6" w:themeFill="accent1" w:themeFillTint="33"/>
          </w:tcPr>
          <w:p w14:paraId="36236527" w14:textId="77777777" w:rsidR="000539C2" w:rsidRPr="00735C9F" w:rsidRDefault="000539C2" w:rsidP="00AA4098">
            <w:pPr>
              <w:ind w:right="378"/>
              <w:jc w:val="center"/>
              <w:rPr>
                <w:rFonts w:ascii="Lora" w:hAnsi="Lora" w:cs="Arial"/>
                <w:b/>
                <w:caps/>
                <w:sz w:val="24"/>
                <w:szCs w:val="24"/>
              </w:rPr>
            </w:pPr>
          </w:p>
        </w:tc>
      </w:tr>
      <w:tr w:rsidR="000539C2" w:rsidRPr="00735C9F" w14:paraId="58BC2B0C" w14:textId="77777777" w:rsidTr="00BD2285">
        <w:tc>
          <w:tcPr>
            <w:tcW w:w="9630" w:type="dxa"/>
            <w:gridSpan w:val="2"/>
            <w:tcBorders>
              <w:left w:val="single" w:sz="4" w:space="0" w:color="auto"/>
              <w:right w:val="single" w:sz="4" w:space="0" w:color="auto"/>
            </w:tcBorders>
            <w:shd w:val="clear" w:color="auto" w:fill="DEEAF6" w:themeFill="accent1" w:themeFillTint="33"/>
          </w:tcPr>
          <w:p w14:paraId="33D04A39" w14:textId="4D105227" w:rsidR="000539C2" w:rsidRPr="00735C9F" w:rsidRDefault="000539C2" w:rsidP="005C061D">
            <w:pPr>
              <w:spacing w:after="0" w:line="240" w:lineRule="auto"/>
              <w:jc w:val="center"/>
              <w:rPr>
                <w:rFonts w:ascii="Lora" w:hAnsi="Lora" w:cs="Arial"/>
                <w:b/>
                <w:caps/>
                <w:sz w:val="24"/>
                <w:szCs w:val="24"/>
              </w:rPr>
            </w:pPr>
            <w:r w:rsidRPr="00735C9F">
              <w:rPr>
                <w:rFonts w:ascii="Lora" w:hAnsi="Lora" w:cs="Arial"/>
                <w:b/>
                <w:caps/>
                <w:sz w:val="24"/>
                <w:szCs w:val="24"/>
              </w:rPr>
              <w:t>What will happen to me in this study?</w:t>
            </w:r>
          </w:p>
        </w:tc>
      </w:tr>
      <w:tr w:rsidR="00BD2285" w:rsidRPr="00735C9F" w14:paraId="23F501EC" w14:textId="77777777" w:rsidTr="00BD2285">
        <w:tc>
          <w:tcPr>
            <w:tcW w:w="4291" w:type="dxa"/>
            <w:tcBorders>
              <w:left w:val="single" w:sz="4" w:space="0" w:color="auto"/>
            </w:tcBorders>
            <w:shd w:val="clear" w:color="auto" w:fill="DEEAF6" w:themeFill="accent1" w:themeFillTint="33"/>
          </w:tcPr>
          <w:p w14:paraId="45CC49FE" w14:textId="77777777" w:rsidR="000539C2" w:rsidRPr="00735C9F" w:rsidRDefault="000539C2" w:rsidP="00AA4098">
            <w:pPr>
              <w:ind w:right="378"/>
              <w:jc w:val="center"/>
              <w:rPr>
                <w:rFonts w:ascii="Lora" w:hAnsi="Lora" w:cs="Arial"/>
                <w:b/>
                <w:sz w:val="24"/>
                <w:szCs w:val="24"/>
              </w:rPr>
            </w:pPr>
            <w:r w:rsidRPr="00735C9F">
              <w:rPr>
                <w:rFonts w:ascii="Lora" w:hAnsi="Lora" w:cs="Arial"/>
                <w:b/>
                <w:sz w:val="24"/>
                <w:szCs w:val="24"/>
              </w:rPr>
              <w:t>Summary</w:t>
            </w:r>
          </w:p>
        </w:tc>
        <w:tc>
          <w:tcPr>
            <w:tcW w:w="5339" w:type="dxa"/>
            <w:tcBorders>
              <w:right w:val="single" w:sz="4" w:space="0" w:color="auto"/>
            </w:tcBorders>
            <w:shd w:val="clear" w:color="auto" w:fill="DEEAF6" w:themeFill="accent1" w:themeFillTint="33"/>
          </w:tcPr>
          <w:p w14:paraId="493F7EEC" w14:textId="77777777" w:rsidR="000539C2" w:rsidRPr="00735C9F" w:rsidRDefault="000539C2"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0539C2" w:rsidRPr="00735C9F" w14:paraId="50D99311" w14:textId="77777777" w:rsidTr="00BD2285">
        <w:tc>
          <w:tcPr>
            <w:tcW w:w="4291" w:type="dxa"/>
            <w:tcBorders>
              <w:top w:val="single" w:sz="4" w:space="0" w:color="auto"/>
              <w:left w:val="single" w:sz="4" w:space="0" w:color="auto"/>
              <w:bottom w:val="single" w:sz="4" w:space="0" w:color="auto"/>
            </w:tcBorders>
          </w:tcPr>
          <w:p w14:paraId="118447EF" w14:textId="09E85CD0" w:rsidR="009F3F21" w:rsidRPr="00735C9F" w:rsidRDefault="00196096" w:rsidP="00541D7A">
            <w:pPr>
              <w:spacing w:after="0" w:line="240" w:lineRule="auto"/>
              <w:ind w:right="378"/>
              <w:rPr>
                <w:rFonts w:ascii="Lora" w:hAnsi="Lora" w:cs="Arial"/>
                <w:sz w:val="24"/>
                <w:szCs w:val="24"/>
              </w:rPr>
            </w:pPr>
            <w:r w:rsidRPr="00735C9F">
              <w:rPr>
                <w:rFonts w:ascii="Lora" w:hAnsi="Lora" w:cs="Arial"/>
                <w:sz w:val="24"/>
                <w:szCs w:val="24"/>
              </w:rPr>
              <w:t>Here is what will happen in the study:</w:t>
            </w:r>
          </w:p>
          <w:p w14:paraId="75924D85" w14:textId="4D0940A0" w:rsidR="00196096" w:rsidRPr="00735C9F" w:rsidRDefault="00196096" w:rsidP="00541D7A">
            <w:pPr>
              <w:spacing w:after="0" w:line="240" w:lineRule="auto"/>
              <w:ind w:right="378"/>
              <w:rPr>
                <w:rFonts w:ascii="Lora" w:hAnsi="Lora" w:cs="Arial"/>
                <w:color w:val="FF0000"/>
                <w:sz w:val="24"/>
                <w:szCs w:val="24"/>
              </w:rPr>
            </w:pPr>
          </w:p>
          <w:p w14:paraId="44AA9557" w14:textId="6540F289" w:rsidR="000539C2" w:rsidRPr="00735C9F" w:rsidRDefault="00CF6931" w:rsidP="00541D7A">
            <w:pPr>
              <w:spacing w:after="0" w:line="240" w:lineRule="auto"/>
              <w:ind w:right="378"/>
              <w:rPr>
                <w:rFonts w:ascii="Lora" w:hAnsi="Lora" w:cs="Arial"/>
                <w:bCs/>
                <w:sz w:val="24"/>
                <w:szCs w:val="24"/>
              </w:rPr>
            </w:pPr>
            <w:r w:rsidRPr="00735C9F">
              <w:rPr>
                <w:rFonts w:ascii="Lora" w:hAnsi="Lora" w:cs="Arial"/>
                <w:color w:val="FF0000"/>
                <w:sz w:val="24"/>
                <w:szCs w:val="24"/>
              </w:rPr>
              <w:t>[</w:t>
            </w:r>
            <w:r w:rsidR="009F3F21" w:rsidRPr="00735C9F">
              <w:rPr>
                <w:rFonts w:ascii="Lora" w:hAnsi="Lora" w:cs="Arial"/>
                <w:color w:val="FF0000"/>
                <w:sz w:val="24"/>
                <w:szCs w:val="24"/>
              </w:rPr>
              <w:t xml:space="preserve">Bulleted </w:t>
            </w:r>
            <w:r w:rsidR="00B529ED" w:rsidRPr="00735C9F">
              <w:rPr>
                <w:rFonts w:ascii="Lora" w:hAnsi="Lora" w:cs="Arial"/>
                <w:color w:val="FF0000"/>
                <w:sz w:val="24"/>
                <w:szCs w:val="24"/>
              </w:rPr>
              <w:t>list</w:t>
            </w:r>
            <w:r w:rsidRPr="00735C9F">
              <w:rPr>
                <w:rFonts w:ascii="Lora" w:hAnsi="Lora" w:cs="Arial"/>
                <w:color w:val="FF0000"/>
                <w:sz w:val="24"/>
                <w:szCs w:val="24"/>
              </w:rPr>
              <w:t xml:space="preserve"> of the study procedures]</w:t>
            </w:r>
          </w:p>
        </w:tc>
        <w:tc>
          <w:tcPr>
            <w:tcW w:w="5339" w:type="dxa"/>
            <w:tcBorders>
              <w:top w:val="single" w:sz="4" w:space="0" w:color="auto"/>
              <w:bottom w:val="single" w:sz="4" w:space="0" w:color="auto"/>
              <w:right w:val="single" w:sz="4" w:space="0" w:color="auto"/>
            </w:tcBorders>
          </w:tcPr>
          <w:p w14:paraId="61FC81A4" w14:textId="77777777" w:rsidR="007855E6" w:rsidRPr="00735C9F" w:rsidRDefault="007855E6" w:rsidP="007855E6">
            <w:pPr>
              <w:spacing w:after="0" w:line="240" w:lineRule="auto"/>
              <w:rPr>
                <w:rFonts w:ascii="Lora" w:hAnsi="Lora" w:cs="Arial"/>
                <w:sz w:val="24"/>
                <w:szCs w:val="24"/>
              </w:rPr>
            </w:pPr>
            <w:r w:rsidRPr="00735C9F">
              <w:rPr>
                <w:rFonts w:ascii="Lora" w:hAnsi="Lora" w:cs="Arial"/>
                <w:sz w:val="24"/>
                <w:szCs w:val="24"/>
              </w:rPr>
              <w:t>If you want to be in the study, this is what will happen: [</w:t>
            </w:r>
            <w:r w:rsidRPr="00735C9F">
              <w:rPr>
                <w:rFonts w:ascii="Lora" w:hAnsi="Lora" w:cs="Arial"/>
                <w:color w:val="FF0000"/>
                <w:sz w:val="24"/>
                <w:szCs w:val="24"/>
              </w:rPr>
              <w:t>list all study procedures, where they will occur and how long it will take, bullet the list</w:t>
            </w:r>
            <w:r w:rsidRPr="00735C9F">
              <w:rPr>
                <w:rFonts w:ascii="Lora" w:hAnsi="Lora" w:cs="Arial"/>
                <w:sz w:val="24"/>
                <w:szCs w:val="24"/>
              </w:rPr>
              <w:t>]</w:t>
            </w:r>
          </w:p>
          <w:p w14:paraId="5F300917" w14:textId="77777777" w:rsidR="000539C2" w:rsidRPr="00735C9F" w:rsidRDefault="000539C2" w:rsidP="000539C2">
            <w:pPr>
              <w:spacing w:after="0" w:line="240" w:lineRule="auto"/>
              <w:rPr>
                <w:rFonts w:ascii="Lora" w:hAnsi="Lora" w:cs="Arial"/>
                <w:bCs/>
                <w:sz w:val="24"/>
                <w:szCs w:val="24"/>
              </w:rPr>
            </w:pPr>
          </w:p>
        </w:tc>
      </w:tr>
    </w:tbl>
    <w:p w14:paraId="357EECE0" w14:textId="77777777" w:rsidR="00155EB3" w:rsidRPr="00735C9F" w:rsidRDefault="00155EB3">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339"/>
      </w:tblGrid>
      <w:tr w:rsidR="000C622E" w:rsidRPr="00735C9F" w14:paraId="23F9C2BD" w14:textId="77777777" w:rsidTr="00BD2285">
        <w:trPr>
          <w:trHeight w:val="98"/>
        </w:trPr>
        <w:tc>
          <w:tcPr>
            <w:tcW w:w="9630" w:type="dxa"/>
            <w:gridSpan w:val="2"/>
            <w:tcBorders>
              <w:top w:val="single" w:sz="4" w:space="0" w:color="auto"/>
              <w:left w:val="single" w:sz="4" w:space="0" w:color="auto"/>
              <w:right w:val="single" w:sz="4" w:space="0" w:color="auto"/>
            </w:tcBorders>
            <w:shd w:val="clear" w:color="auto" w:fill="DEEAF6" w:themeFill="accent1" w:themeFillTint="33"/>
          </w:tcPr>
          <w:p w14:paraId="60F4A20D" w14:textId="77777777" w:rsidR="000C622E" w:rsidRPr="00735C9F" w:rsidRDefault="000C622E" w:rsidP="00AA4098">
            <w:pPr>
              <w:ind w:right="378"/>
              <w:jc w:val="center"/>
              <w:rPr>
                <w:rFonts w:ascii="Lora" w:hAnsi="Lora" w:cs="Arial"/>
                <w:b/>
                <w:caps/>
                <w:sz w:val="24"/>
                <w:szCs w:val="24"/>
              </w:rPr>
            </w:pPr>
          </w:p>
        </w:tc>
      </w:tr>
      <w:tr w:rsidR="000C622E" w:rsidRPr="00735C9F" w14:paraId="71AC2AD3" w14:textId="77777777" w:rsidTr="00BD2285">
        <w:tc>
          <w:tcPr>
            <w:tcW w:w="9630" w:type="dxa"/>
            <w:gridSpan w:val="2"/>
            <w:tcBorders>
              <w:left w:val="single" w:sz="4" w:space="0" w:color="auto"/>
              <w:right w:val="single" w:sz="4" w:space="0" w:color="auto"/>
            </w:tcBorders>
            <w:shd w:val="clear" w:color="auto" w:fill="DEEAF6" w:themeFill="accent1" w:themeFillTint="33"/>
          </w:tcPr>
          <w:p w14:paraId="39AF9762" w14:textId="77777777" w:rsidR="00E05EB4" w:rsidRPr="00735C9F" w:rsidRDefault="000C622E" w:rsidP="000C622E">
            <w:pPr>
              <w:spacing w:after="0" w:line="240" w:lineRule="auto"/>
              <w:jc w:val="center"/>
              <w:rPr>
                <w:rFonts w:ascii="Lora" w:hAnsi="Lora" w:cs="Arial"/>
                <w:b/>
                <w:caps/>
                <w:sz w:val="24"/>
                <w:szCs w:val="24"/>
              </w:rPr>
            </w:pPr>
            <w:r w:rsidRPr="00735C9F">
              <w:rPr>
                <w:rFonts w:ascii="Lora" w:hAnsi="Lora" w:cs="Arial"/>
                <w:b/>
                <w:caps/>
                <w:sz w:val="24"/>
                <w:szCs w:val="24"/>
              </w:rPr>
              <w:t xml:space="preserve">Can anything </w:t>
            </w:r>
            <w:r w:rsidR="00E05EB4" w:rsidRPr="00735C9F">
              <w:rPr>
                <w:rFonts w:ascii="Lora" w:hAnsi="Lora" w:cs="Arial"/>
                <w:b/>
                <w:caps/>
                <w:sz w:val="24"/>
                <w:szCs w:val="24"/>
              </w:rPr>
              <w:t>Bad</w:t>
            </w:r>
            <w:r w:rsidRPr="00735C9F">
              <w:rPr>
                <w:rFonts w:ascii="Lora" w:hAnsi="Lora" w:cs="Arial"/>
                <w:b/>
                <w:caps/>
                <w:sz w:val="24"/>
                <w:szCs w:val="24"/>
              </w:rPr>
              <w:t xml:space="preserve"> happen to me? </w:t>
            </w:r>
          </w:p>
          <w:p w14:paraId="3FB0835C" w14:textId="1390EBB7" w:rsidR="000C622E" w:rsidRPr="00735C9F" w:rsidRDefault="000C622E" w:rsidP="000C622E">
            <w:pPr>
              <w:spacing w:after="0" w:line="240" w:lineRule="auto"/>
              <w:jc w:val="center"/>
              <w:rPr>
                <w:rFonts w:ascii="Lora" w:hAnsi="Lora" w:cs="Arial"/>
                <w:b/>
                <w:caps/>
                <w:sz w:val="24"/>
                <w:szCs w:val="24"/>
              </w:rPr>
            </w:pPr>
            <w:r w:rsidRPr="00735C9F">
              <w:rPr>
                <w:rFonts w:ascii="Lora" w:hAnsi="Lora" w:cs="Arial"/>
                <w:b/>
                <w:caps/>
                <w:color w:val="FF0000"/>
                <w:sz w:val="24"/>
                <w:szCs w:val="24"/>
              </w:rPr>
              <w:t>[Can I get hurt?</w:t>
            </w:r>
            <w:r w:rsidR="00E05EB4" w:rsidRPr="00735C9F">
              <w:rPr>
                <w:rFonts w:ascii="Lora" w:hAnsi="Lora" w:cs="Arial"/>
                <w:b/>
                <w:caps/>
                <w:color w:val="FF0000"/>
                <w:sz w:val="24"/>
                <w:szCs w:val="24"/>
              </w:rPr>
              <w:t xml:space="preserve"> or Can anything go wrong?</w:t>
            </w:r>
            <w:r w:rsidRPr="00735C9F">
              <w:rPr>
                <w:rFonts w:ascii="Lora" w:hAnsi="Lora" w:cs="Arial"/>
                <w:b/>
                <w:caps/>
                <w:color w:val="FF0000"/>
                <w:sz w:val="24"/>
                <w:szCs w:val="24"/>
              </w:rPr>
              <w:t>]</w:t>
            </w:r>
          </w:p>
        </w:tc>
      </w:tr>
      <w:tr w:rsidR="00BD2285" w:rsidRPr="00735C9F" w14:paraId="1DDF2D37" w14:textId="77777777" w:rsidTr="00BD2285">
        <w:tc>
          <w:tcPr>
            <w:tcW w:w="4291" w:type="dxa"/>
            <w:tcBorders>
              <w:left w:val="single" w:sz="4" w:space="0" w:color="auto"/>
            </w:tcBorders>
            <w:shd w:val="clear" w:color="auto" w:fill="DEEAF6" w:themeFill="accent1" w:themeFillTint="33"/>
          </w:tcPr>
          <w:p w14:paraId="74F3C8A6" w14:textId="77777777" w:rsidR="000C622E" w:rsidRPr="00735C9F" w:rsidRDefault="000C622E" w:rsidP="00AA4098">
            <w:pPr>
              <w:ind w:right="378"/>
              <w:jc w:val="center"/>
              <w:rPr>
                <w:rFonts w:ascii="Lora" w:hAnsi="Lora" w:cs="Arial"/>
                <w:b/>
                <w:sz w:val="24"/>
                <w:szCs w:val="24"/>
              </w:rPr>
            </w:pPr>
            <w:r w:rsidRPr="00735C9F">
              <w:rPr>
                <w:rFonts w:ascii="Lora" w:hAnsi="Lora" w:cs="Arial"/>
                <w:b/>
                <w:sz w:val="24"/>
                <w:szCs w:val="24"/>
              </w:rPr>
              <w:t>Summary</w:t>
            </w:r>
          </w:p>
        </w:tc>
        <w:tc>
          <w:tcPr>
            <w:tcW w:w="5339" w:type="dxa"/>
            <w:tcBorders>
              <w:right w:val="single" w:sz="4" w:space="0" w:color="auto"/>
            </w:tcBorders>
            <w:shd w:val="clear" w:color="auto" w:fill="DEEAF6" w:themeFill="accent1" w:themeFillTint="33"/>
          </w:tcPr>
          <w:p w14:paraId="47658D01" w14:textId="77777777" w:rsidR="000C622E" w:rsidRPr="00735C9F" w:rsidRDefault="000C622E"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0C622E" w:rsidRPr="00735C9F" w14:paraId="24F29FDE" w14:textId="77777777" w:rsidTr="00BD2285">
        <w:tc>
          <w:tcPr>
            <w:tcW w:w="4291" w:type="dxa"/>
            <w:tcBorders>
              <w:top w:val="single" w:sz="4" w:space="0" w:color="auto"/>
              <w:left w:val="single" w:sz="4" w:space="0" w:color="auto"/>
              <w:bottom w:val="single" w:sz="4" w:space="0" w:color="auto"/>
            </w:tcBorders>
          </w:tcPr>
          <w:p w14:paraId="5FC58898" w14:textId="39A53E43" w:rsidR="00F57A2A" w:rsidRPr="00735C9F" w:rsidRDefault="00A8164E" w:rsidP="00541D7A">
            <w:pPr>
              <w:spacing w:after="0" w:line="240" w:lineRule="auto"/>
              <w:ind w:right="378"/>
              <w:rPr>
                <w:rFonts w:ascii="Lora" w:hAnsi="Lora" w:cs="Arial"/>
                <w:sz w:val="24"/>
                <w:szCs w:val="24"/>
              </w:rPr>
            </w:pPr>
            <w:r w:rsidRPr="00735C9F">
              <w:rPr>
                <w:rFonts w:ascii="Lora" w:hAnsi="Lora" w:cs="Arial"/>
                <w:sz w:val="24"/>
                <w:szCs w:val="24"/>
              </w:rPr>
              <w:t xml:space="preserve">Some bad things that </w:t>
            </w:r>
            <w:r w:rsidR="009F3F21" w:rsidRPr="00735C9F">
              <w:rPr>
                <w:rFonts w:ascii="Lora" w:hAnsi="Lora" w:cs="Arial"/>
                <w:sz w:val="24"/>
                <w:szCs w:val="24"/>
              </w:rPr>
              <w:t xml:space="preserve">might </w:t>
            </w:r>
            <w:r w:rsidR="00DC42F8" w:rsidRPr="00735C9F">
              <w:rPr>
                <w:rFonts w:ascii="Lora" w:hAnsi="Lora" w:cs="Arial"/>
                <w:sz w:val="24"/>
                <w:szCs w:val="24"/>
              </w:rPr>
              <w:t>happen</w:t>
            </w:r>
            <w:r w:rsidR="009F3F21" w:rsidRPr="00735C9F">
              <w:rPr>
                <w:rFonts w:ascii="Lora" w:hAnsi="Lora" w:cs="Arial"/>
                <w:sz w:val="24"/>
                <w:szCs w:val="24"/>
              </w:rPr>
              <w:t>:</w:t>
            </w:r>
          </w:p>
          <w:p w14:paraId="5ED5428A" w14:textId="6064BF72" w:rsidR="009F3F21" w:rsidRPr="00735C9F" w:rsidRDefault="009F3F21" w:rsidP="009F3F21">
            <w:pPr>
              <w:spacing w:after="0" w:line="240" w:lineRule="auto"/>
              <w:ind w:right="378"/>
              <w:rPr>
                <w:rFonts w:ascii="Lora" w:hAnsi="Lora" w:cs="Arial"/>
                <w:color w:val="FF0000"/>
                <w:sz w:val="24"/>
                <w:szCs w:val="24"/>
              </w:rPr>
            </w:pPr>
            <w:r w:rsidRPr="00735C9F">
              <w:rPr>
                <w:rFonts w:ascii="Lora" w:hAnsi="Lora" w:cs="Arial"/>
                <w:color w:val="FF0000"/>
                <w:sz w:val="24"/>
                <w:szCs w:val="24"/>
              </w:rPr>
              <w:t xml:space="preserve">[Bulleted </w:t>
            </w:r>
            <w:r w:rsidR="00B529ED" w:rsidRPr="00735C9F">
              <w:rPr>
                <w:rFonts w:ascii="Lora" w:hAnsi="Lora" w:cs="Arial"/>
                <w:color w:val="FF0000"/>
                <w:sz w:val="24"/>
                <w:szCs w:val="24"/>
              </w:rPr>
              <w:t>list</w:t>
            </w:r>
            <w:r w:rsidRPr="00735C9F">
              <w:rPr>
                <w:rFonts w:ascii="Lora" w:hAnsi="Lora" w:cs="Arial"/>
                <w:color w:val="FF0000"/>
                <w:sz w:val="24"/>
                <w:szCs w:val="24"/>
              </w:rPr>
              <w:t xml:space="preserve"> of the risks]</w:t>
            </w:r>
          </w:p>
          <w:p w14:paraId="69862618" w14:textId="6C310C29" w:rsidR="009F3F21" w:rsidRPr="00735C9F" w:rsidRDefault="009F3F21" w:rsidP="00541D7A">
            <w:pPr>
              <w:spacing w:after="0" w:line="240" w:lineRule="auto"/>
              <w:ind w:right="378"/>
              <w:rPr>
                <w:rFonts w:ascii="Lora" w:hAnsi="Lora" w:cs="Arial"/>
                <w:bCs/>
                <w:sz w:val="24"/>
                <w:szCs w:val="24"/>
              </w:rPr>
            </w:pPr>
          </w:p>
        </w:tc>
        <w:tc>
          <w:tcPr>
            <w:tcW w:w="5339" w:type="dxa"/>
            <w:tcBorders>
              <w:top w:val="single" w:sz="4" w:space="0" w:color="auto"/>
              <w:bottom w:val="single" w:sz="4" w:space="0" w:color="auto"/>
              <w:right w:val="single" w:sz="4" w:space="0" w:color="auto"/>
            </w:tcBorders>
          </w:tcPr>
          <w:p w14:paraId="195BB1D4" w14:textId="77777777" w:rsidR="000C622E" w:rsidRPr="00735C9F" w:rsidRDefault="000C622E" w:rsidP="000C622E">
            <w:pPr>
              <w:spacing w:after="0" w:line="240" w:lineRule="auto"/>
              <w:rPr>
                <w:rFonts w:ascii="Lora" w:hAnsi="Lora" w:cs="Arial"/>
                <w:sz w:val="24"/>
                <w:szCs w:val="24"/>
              </w:rPr>
            </w:pPr>
            <w:r w:rsidRPr="00735C9F">
              <w:rPr>
                <w:rFonts w:ascii="Lora" w:hAnsi="Lora" w:cs="Arial"/>
                <w:sz w:val="24"/>
                <w:szCs w:val="24"/>
              </w:rPr>
              <w:t xml:space="preserve">Some of the tests might make you uncomfortable or the questions might be hard to answer.  We will try to make sure that no bad things happen.  </w:t>
            </w:r>
          </w:p>
          <w:p w14:paraId="5A70657F" w14:textId="7E5B1C3B" w:rsidR="000C622E" w:rsidRPr="00735C9F" w:rsidRDefault="000C622E" w:rsidP="000539C2">
            <w:pPr>
              <w:spacing w:after="0" w:line="240" w:lineRule="auto"/>
              <w:rPr>
                <w:rFonts w:ascii="Lora" w:hAnsi="Lora" w:cs="Arial"/>
                <w:color w:val="FF0000"/>
                <w:sz w:val="24"/>
                <w:szCs w:val="24"/>
              </w:rPr>
            </w:pPr>
            <w:r w:rsidRPr="00735C9F">
              <w:rPr>
                <w:rFonts w:ascii="Lora" w:hAnsi="Lora" w:cs="Arial"/>
                <w:color w:val="215E99"/>
                <w:sz w:val="24"/>
                <w:szCs w:val="24"/>
              </w:rPr>
              <w:t xml:space="preserve"> </w:t>
            </w:r>
            <w:r w:rsidRPr="00735C9F">
              <w:rPr>
                <w:rFonts w:ascii="Lora" w:hAnsi="Lora" w:cs="Arial"/>
                <w:color w:val="FF0000"/>
                <w:sz w:val="24"/>
                <w:szCs w:val="24"/>
              </w:rPr>
              <w:t xml:space="preserve">[You may want to add simple and general terms to explain any specific risks and what you will do to decrease them, if this is appropriate for the study population] </w:t>
            </w:r>
          </w:p>
        </w:tc>
      </w:tr>
    </w:tbl>
    <w:p w14:paraId="61521A1A" w14:textId="77777777" w:rsidR="00155EB3" w:rsidRPr="00735C9F" w:rsidRDefault="00155EB3">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339"/>
      </w:tblGrid>
      <w:tr w:rsidR="000C622E" w:rsidRPr="00735C9F" w14:paraId="2DCFB822" w14:textId="77777777" w:rsidTr="00BD2285">
        <w:trPr>
          <w:trHeight w:val="98"/>
        </w:trPr>
        <w:tc>
          <w:tcPr>
            <w:tcW w:w="9630" w:type="dxa"/>
            <w:gridSpan w:val="2"/>
            <w:tcBorders>
              <w:top w:val="single" w:sz="4" w:space="0" w:color="auto"/>
              <w:left w:val="single" w:sz="4" w:space="0" w:color="auto"/>
              <w:right w:val="single" w:sz="4" w:space="0" w:color="auto"/>
            </w:tcBorders>
            <w:shd w:val="clear" w:color="auto" w:fill="DEEAF6" w:themeFill="accent1" w:themeFillTint="33"/>
          </w:tcPr>
          <w:p w14:paraId="4D5415A8" w14:textId="77777777" w:rsidR="000C622E" w:rsidRPr="00735C9F" w:rsidRDefault="000C622E" w:rsidP="00AA4098">
            <w:pPr>
              <w:ind w:right="378"/>
              <w:jc w:val="center"/>
              <w:rPr>
                <w:rFonts w:ascii="Lora" w:hAnsi="Lora" w:cs="Arial"/>
                <w:b/>
                <w:caps/>
                <w:sz w:val="24"/>
                <w:szCs w:val="24"/>
              </w:rPr>
            </w:pPr>
          </w:p>
        </w:tc>
      </w:tr>
      <w:tr w:rsidR="000C622E" w:rsidRPr="00735C9F" w14:paraId="30DFC03D" w14:textId="77777777" w:rsidTr="00BD2285">
        <w:tc>
          <w:tcPr>
            <w:tcW w:w="9630" w:type="dxa"/>
            <w:gridSpan w:val="2"/>
            <w:tcBorders>
              <w:left w:val="single" w:sz="4" w:space="0" w:color="auto"/>
              <w:right w:val="single" w:sz="4" w:space="0" w:color="auto"/>
            </w:tcBorders>
            <w:shd w:val="clear" w:color="auto" w:fill="DEEAF6" w:themeFill="accent1" w:themeFillTint="33"/>
          </w:tcPr>
          <w:p w14:paraId="778D49CC" w14:textId="77777777" w:rsidR="000C622E" w:rsidRPr="00735C9F" w:rsidRDefault="000C622E" w:rsidP="000C622E">
            <w:pPr>
              <w:spacing w:after="0" w:line="240" w:lineRule="auto"/>
              <w:jc w:val="center"/>
              <w:rPr>
                <w:rFonts w:ascii="Lora" w:hAnsi="Lora" w:cs="Arial"/>
                <w:b/>
                <w:caps/>
                <w:sz w:val="24"/>
                <w:szCs w:val="24"/>
              </w:rPr>
            </w:pPr>
            <w:r w:rsidRPr="00735C9F">
              <w:rPr>
                <w:rFonts w:ascii="Lora" w:hAnsi="Lora" w:cs="Arial"/>
                <w:b/>
                <w:caps/>
                <w:sz w:val="24"/>
                <w:szCs w:val="24"/>
              </w:rPr>
              <w:t>Could the research help me?</w:t>
            </w:r>
          </w:p>
          <w:p w14:paraId="14D7AB9F" w14:textId="77905802" w:rsidR="000C622E" w:rsidRPr="00735C9F" w:rsidRDefault="000C622E" w:rsidP="00AA4098">
            <w:pPr>
              <w:spacing w:after="0" w:line="240" w:lineRule="auto"/>
              <w:jc w:val="center"/>
              <w:rPr>
                <w:rFonts w:ascii="Lora" w:hAnsi="Lora" w:cs="Arial"/>
                <w:b/>
                <w:caps/>
                <w:sz w:val="24"/>
                <w:szCs w:val="24"/>
              </w:rPr>
            </w:pPr>
          </w:p>
        </w:tc>
      </w:tr>
      <w:tr w:rsidR="00BD2285" w:rsidRPr="00735C9F" w14:paraId="5D22D926" w14:textId="77777777" w:rsidTr="00BD2285">
        <w:tc>
          <w:tcPr>
            <w:tcW w:w="4291" w:type="dxa"/>
            <w:tcBorders>
              <w:left w:val="single" w:sz="4" w:space="0" w:color="auto"/>
            </w:tcBorders>
            <w:shd w:val="clear" w:color="auto" w:fill="DEEAF6" w:themeFill="accent1" w:themeFillTint="33"/>
          </w:tcPr>
          <w:p w14:paraId="12DEB6F6" w14:textId="77777777" w:rsidR="000C622E" w:rsidRPr="00735C9F" w:rsidRDefault="000C622E" w:rsidP="00AA4098">
            <w:pPr>
              <w:ind w:right="378"/>
              <w:jc w:val="center"/>
              <w:rPr>
                <w:rFonts w:ascii="Lora" w:hAnsi="Lora" w:cs="Arial"/>
                <w:b/>
                <w:sz w:val="24"/>
                <w:szCs w:val="24"/>
              </w:rPr>
            </w:pPr>
            <w:r w:rsidRPr="00735C9F">
              <w:rPr>
                <w:rFonts w:ascii="Lora" w:hAnsi="Lora" w:cs="Arial"/>
                <w:b/>
                <w:sz w:val="24"/>
                <w:szCs w:val="24"/>
              </w:rPr>
              <w:t>Summary</w:t>
            </w:r>
          </w:p>
        </w:tc>
        <w:tc>
          <w:tcPr>
            <w:tcW w:w="5339" w:type="dxa"/>
            <w:tcBorders>
              <w:right w:val="single" w:sz="4" w:space="0" w:color="auto"/>
            </w:tcBorders>
            <w:shd w:val="clear" w:color="auto" w:fill="DEEAF6" w:themeFill="accent1" w:themeFillTint="33"/>
          </w:tcPr>
          <w:p w14:paraId="051DA3D5" w14:textId="77777777" w:rsidR="000C622E" w:rsidRPr="00735C9F" w:rsidRDefault="000C622E"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0C622E" w:rsidRPr="00735C9F" w14:paraId="5B54EC68" w14:textId="77777777" w:rsidTr="00BD2285">
        <w:tc>
          <w:tcPr>
            <w:tcW w:w="4291" w:type="dxa"/>
            <w:tcBorders>
              <w:top w:val="single" w:sz="4" w:space="0" w:color="auto"/>
              <w:left w:val="single" w:sz="4" w:space="0" w:color="auto"/>
              <w:bottom w:val="single" w:sz="4" w:space="0" w:color="auto"/>
            </w:tcBorders>
          </w:tcPr>
          <w:p w14:paraId="7993768A" w14:textId="77777777" w:rsidR="000C622E" w:rsidRPr="00735C9F" w:rsidRDefault="00DC42F8" w:rsidP="00541D7A">
            <w:pPr>
              <w:spacing w:after="0" w:line="240" w:lineRule="auto"/>
              <w:ind w:right="378"/>
              <w:rPr>
                <w:rFonts w:ascii="Lora" w:hAnsi="Lora" w:cs="Arial"/>
                <w:sz w:val="24"/>
                <w:szCs w:val="24"/>
              </w:rPr>
            </w:pPr>
            <w:r w:rsidRPr="00735C9F">
              <w:rPr>
                <w:rFonts w:ascii="Lora" w:hAnsi="Lora" w:cs="Arial"/>
                <w:sz w:val="24"/>
                <w:szCs w:val="24"/>
              </w:rPr>
              <w:t>Some good things that might happen:</w:t>
            </w:r>
          </w:p>
          <w:p w14:paraId="29378FDC" w14:textId="484923F2" w:rsidR="00DC42F8" w:rsidRPr="00735C9F" w:rsidRDefault="00DC42F8" w:rsidP="00DC42F8">
            <w:pPr>
              <w:spacing w:after="0" w:line="240" w:lineRule="auto"/>
              <w:ind w:right="378"/>
              <w:rPr>
                <w:rFonts w:ascii="Lora" w:hAnsi="Lora" w:cs="Arial"/>
                <w:color w:val="FF0000"/>
                <w:sz w:val="24"/>
                <w:szCs w:val="24"/>
              </w:rPr>
            </w:pPr>
            <w:r w:rsidRPr="00735C9F">
              <w:rPr>
                <w:rFonts w:ascii="Lora" w:hAnsi="Lora" w:cs="Arial"/>
                <w:color w:val="FF0000"/>
                <w:sz w:val="24"/>
                <w:szCs w:val="24"/>
              </w:rPr>
              <w:t xml:space="preserve">[Bulleted </w:t>
            </w:r>
            <w:r w:rsidR="00B529ED" w:rsidRPr="00735C9F">
              <w:rPr>
                <w:rFonts w:ascii="Lora" w:hAnsi="Lora" w:cs="Arial"/>
                <w:color w:val="FF0000"/>
                <w:sz w:val="24"/>
                <w:szCs w:val="24"/>
              </w:rPr>
              <w:t>list</w:t>
            </w:r>
            <w:r w:rsidRPr="00735C9F">
              <w:rPr>
                <w:rFonts w:ascii="Lora" w:hAnsi="Lora" w:cs="Arial"/>
                <w:color w:val="FF0000"/>
                <w:sz w:val="24"/>
                <w:szCs w:val="24"/>
              </w:rPr>
              <w:t xml:space="preserve"> of the benefits]</w:t>
            </w:r>
          </w:p>
          <w:p w14:paraId="467FCF69" w14:textId="4AC6E6D1" w:rsidR="00DC42F8" w:rsidRPr="00735C9F" w:rsidRDefault="00DC42F8" w:rsidP="00541D7A">
            <w:pPr>
              <w:spacing w:after="0" w:line="240" w:lineRule="auto"/>
              <w:ind w:right="378"/>
              <w:rPr>
                <w:rFonts w:ascii="Lora" w:hAnsi="Lora" w:cs="Arial"/>
                <w:bCs/>
                <w:sz w:val="24"/>
                <w:szCs w:val="24"/>
              </w:rPr>
            </w:pPr>
          </w:p>
        </w:tc>
        <w:tc>
          <w:tcPr>
            <w:tcW w:w="5339" w:type="dxa"/>
            <w:tcBorders>
              <w:top w:val="single" w:sz="4" w:space="0" w:color="auto"/>
              <w:bottom w:val="single" w:sz="4" w:space="0" w:color="auto"/>
              <w:right w:val="single" w:sz="4" w:space="0" w:color="auto"/>
            </w:tcBorders>
          </w:tcPr>
          <w:p w14:paraId="11BB518B" w14:textId="77777777" w:rsidR="000C622E" w:rsidRPr="00735C9F" w:rsidRDefault="000C622E" w:rsidP="000C622E">
            <w:pPr>
              <w:spacing w:after="0" w:line="240" w:lineRule="auto"/>
              <w:rPr>
                <w:rFonts w:ascii="Lora" w:hAnsi="Lora" w:cs="Arial"/>
                <w:color w:val="FF0000"/>
                <w:sz w:val="24"/>
                <w:szCs w:val="24"/>
              </w:rPr>
            </w:pPr>
            <w:r w:rsidRPr="00735C9F">
              <w:rPr>
                <w:rFonts w:ascii="Lora" w:hAnsi="Lora" w:cs="Arial"/>
                <w:color w:val="FF0000"/>
                <w:sz w:val="24"/>
                <w:szCs w:val="24"/>
              </w:rPr>
              <w:t>[If no direct benefit, include the following information:]</w:t>
            </w:r>
          </w:p>
          <w:p w14:paraId="5A33FD96" w14:textId="77777777" w:rsidR="000C622E" w:rsidRPr="00735C9F" w:rsidRDefault="000C622E" w:rsidP="000C622E">
            <w:pPr>
              <w:spacing w:after="0" w:line="240" w:lineRule="auto"/>
              <w:rPr>
                <w:rFonts w:ascii="Lora" w:hAnsi="Lora" w:cs="Arial"/>
                <w:sz w:val="24"/>
                <w:szCs w:val="24"/>
              </w:rPr>
            </w:pPr>
            <w:r w:rsidRPr="00735C9F">
              <w:rPr>
                <w:rFonts w:ascii="Lora" w:hAnsi="Lora" w:cs="Arial"/>
                <w:sz w:val="24"/>
                <w:szCs w:val="24"/>
              </w:rPr>
              <w:t>You may not feel better</w:t>
            </w:r>
            <w:r w:rsidRPr="00735C9F">
              <w:rPr>
                <w:rFonts w:ascii="Lora" w:hAnsi="Lora" w:cs="Arial"/>
                <w:color w:val="215E99"/>
                <w:sz w:val="24"/>
                <w:szCs w:val="24"/>
              </w:rPr>
              <w:t xml:space="preserve"> </w:t>
            </w:r>
            <w:r w:rsidRPr="00735C9F">
              <w:rPr>
                <w:rFonts w:ascii="Lora" w:hAnsi="Lora" w:cs="Arial"/>
                <w:sz w:val="24"/>
                <w:szCs w:val="24"/>
              </w:rPr>
              <w:t>from this study. We hope to learn something that could help other children in the future.</w:t>
            </w:r>
          </w:p>
          <w:p w14:paraId="17945742" w14:textId="77777777" w:rsidR="000C622E" w:rsidRPr="00735C9F" w:rsidRDefault="000C622E" w:rsidP="000C622E">
            <w:pPr>
              <w:spacing w:after="0" w:line="240" w:lineRule="auto"/>
              <w:rPr>
                <w:rFonts w:ascii="Lora" w:hAnsi="Lora" w:cs="Arial"/>
                <w:color w:val="FF0000"/>
                <w:sz w:val="24"/>
                <w:szCs w:val="24"/>
              </w:rPr>
            </w:pPr>
            <w:r w:rsidRPr="00735C9F">
              <w:rPr>
                <w:rFonts w:ascii="Lora" w:hAnsi="Lora" w:cs="Arial"/>
                <w:color w:val="FF0000"/>
                <w:sz w:val="24"/>
                <w:szCs w:val="24"/>
              </w:rPr>
              <w:lastRenderedPageBreak/>
              <w:t>[If treatment or intervention with possible benefit, include the following information:]</w:t>
            </w:r>
          </w:p>
          <w:p w14:paraId="30E44ACE" w14:textId="77777777" w:rsidR="000C622E" w:rsidRPr="00735C9F" w:rsidRDefault="000C622E" w:rsidP="000C622E">
            <w:pPr>
              <w:spacing w:after="0" w:line="240" w:lineRule="auto"/>
              <w:rPr>
                <w:rFonts w:ascii="Lora" w:hAnsi="Lora" w:cs="Arial"/>
                <w:sz w:val="24"/>
                <w:szCs w:val="24"/>
              </w:rPr>
            </w:pPr>
            <w:r w:rsidRPr="00735C9F">
              <w:rPr>
                <w:rFonts w:ascii="Lora" w:hAnsi="Lora" w:cs="Arial"/>
                <w:sz w:val="24"/>
                <w:szCs w:val="24"/>
              </w:rPr>
              <w:t>Taking part in this study may help you feel better, but we do not know this for sure. We also hope to learn something that could help other children in the future.</w:t>
            </w:r>
          </w:p>
          <w:p w14:paraId="3044D2BA" w14:textId="77777777" w:rsidR="000C622E" w:rsidRPr="00735C9F" w:rsidRDefault="000C622E" w:rsidP="000C622E">
            <w:pPr>
              <w:spacing w:after="0" w:line="240" w:lineRule="auto"/>
              <w:rPr>
                <w:rFonts w:ascii="Lora" w:hAnsi="Lora" w:cs="Arial"/>
                <w:sz w:val="24"/>
                <w:szCs w:val="24"/>
              </w:rPr>
            </w:pPr>
          </w:p>
        </w:tc>
      </w:tr>
    </w:tbl>
    <w:p w14:paraId="25C03149" w14:textId="77777777" w:rsidR="00155EB3" w:rsidRPr="00735C9F" w:rsidRDefault="00155EB3">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339"/>
      </w:tblGrid>
      <w:tr w:rsidR="000C622E" w:rsidRPr="00735C9F" w14:paraId="3C104383" w14:textId="77777777" w:rsidTr="00BD2285">
        <w:trPr>
          <w:trHeight w:val="98"/>
        </w:trPr>
        <w:tc>
          <w:tcPr>
            <w:tcW w:w="9630" w:type="dxa"/>
            <w:gridSpan w:val="2"/>
            <w:tcBorders>
              <w:top w:val="single" w:sz="4" w:space="0" w:color="auto"/>
              <w:left w:val="single" w:sz="4" w:space="0" w:color="auto"/>
              <w:right w:val="single" w:sz="4" w:space="0" w:color="auto"/>
            </w:tcBorders>
            <w:shd w:val="clear" w:color="auto" w:fill="DEEAF6" w:themeFill="accent1" w:themeFillTint="33"/>
          </w:tcPr>
          <w:p w14:paraId="27B3E977" w14:textId="77777777" w:rsidR="000C622E" w:rsidRPr="00735C9F" w:rsidRDefault="000C622E" w:rsidP="00AA4098">
            <w:pPr>
              <w:ind w:right="378"/>
              <w:jc w:val="center"/>
              <w:rPr>
                <w:rFonts w:ascii="Lora" w:hAnsi="Lora" w:cs="Arial"/>
                <w:b/>
                <w:caps/>
                <w:sz w:val="24"/>
                <w:szCs w:val="24"/>
              </w:rPr>
            </w:pPr>
          </w:p>
        </w:tc>
      </w:tr>
      <w:tr w:rsidR="000C622E" w:rsidRPr="00735C9F" w14:paraId="0E21B325" w14:textId="77777777" w:rsidTr="00BD2285">
        <w:tc>
          <w:tcPr>
            <w:tcW w:w="9630" w:type="dxa"/>
            <w:gridSpan w:val="2"/>
            <w:tcBorders>
              <w:left w:val="single" w:sz="4" w:space="0" w:color="auto"/>
              <w:right w:val="single" w:sz="4" w:space="0" w:color="auto"/>
            </w:tcBorders>
            <w:shd w:val="clear" w:color="auto" w:fill="DEEAF6" w:themeFill="accent1" w:themeFillTint="33"/>
          </w:tcPr>
          <w:p w14:paraId="6D5C6F2B" w14:textId="3B7C0C72" w:rsidR="000C622E" w:rsidRPr="00735C9F" w:rsidRDefault="000C622E" w:rsidP="000C622E">
            <w:pPr>
              <w:spacing w:after="0" w:line="240" w:lineRule="auto"/>
              <w:jc w:val="center"/>
              <w:rPr>
                <w:rFonts w:ascii="Lora" w:hAnsi="Lora" w:cs="Arial"/>
                <w:b/>
                <w:caps/>
                <w:sz w:val="24"/>
                <w:szCs w:val="24"/>
              </w:rPr>
            </w:pPr>
            <w:r w:rsidRPr="00735C9F">
              <w:rPr>
                <w:rFonts w:ascii="Lora" w:hAnsi="Lora" w:cs="Arial"/>
                <w:b/>
                <w:caps/>
                <w:sz w:val="24"/>
                <w:szCs w:val="24"/>
              </w:rPr>
              <w:t>Do I have other choices?</w:t>
            </w:r>
          </w:p>
        </w:tc>
      </w:tr>
      <w:tr w:rsidR="00BD2285" w:rsidRPr="00735C9F" w14:paraId="007065C3" w14:textId="77777777" w:rsidTr="00BD2285">
        <w:tc>
          <w:tcPr>
            <w:tcW w:w="4291" w:type="dxa"/>
            <w:tcBorders>
              <w:left w:val="single" w:sz="4" w:space="0" w:color="auto"/>
            </w:tcBorders>
            <w:shd w:val="clear" w:color="auto" w:fill="DEEAF6" w:themeFill="accent1" w:themeFillTint="33"/>
          </w:tcPr>
          <w:p w14:paraId="3DE242EC" w14:textId="77777777" w:rsidR="000C622E" w:rsidRPr="00735C9F" w:rsidRDefault="000C622E" w:rsidP="00AA4098">
            <w:pPr>
              <w:ind w:right="378"/>
              <w:jc w:val="center"/>
              <w:rPr>
                <w:rFonts w:ascii="Lora" w:hAnsi="Lora" w:cs="Arial"/>
                <w:b/>
                <w:sz w:val="24"/>
                <w:szCs w:val="24"/>
              </w:rPr>
            </w:pPr>
            <w:r w:rsidRPr="00735C9F">
              <w:rPr>
                <w:rFonts w:ascii="Lora" w:hAnsi="Lora" w:cs="Arial"/>
                <w:b/>
                <w:sz w:val="24"/>
                <w:szCs w:val="24"/>
              </w:rPr>
              <w:t>Summary</w:t>
            </w:r>
          </w:p>
        </w:tc>
        <w:tc>
          <w:tcPr>
            <w:tcW w:w="5339" w:type="dxa"/>
            <w:tcBorders>
              <w:right w:val="single" w:sz="4" w:space="0" w:color="auto"/>
            </w:tcBorders>
            <w:shd w:val="clear" w:color="auto" w:fill="DEEAF6" w:themeFill="accent1" w:themeFillTint="33"/>
          </w:tcPr>
          <w:p w14:paraId="2C2E1F38" w14:textId="77777777" w:rsidR="000C622E" w:rsidRPr="00735C9F" w:rsidRDefault="000C622E"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0C622E" w:rsidRPr="00735C9F" w14:paraId="56EA084B" w14:textId="77777777" w:rsidTr="00BD2285">
        <w:tc>
          <w:tcPr>
            <w:tcW w:w="4291" w:type="dxa"/>
            <w:tcBorders>
              <w:top w:val="single" w:sz="4" w:space="0" w:color="auto"/>
              <w:left w:val="single" w:sz="4" w:space="0" w:color="auto"/>
              <w:bottom w:val="single" w:sz="4" w:space="0" w:color="auto"/>
            </w:tcBorders>
          </w:tcPr>
          <w:p w14:paraId="4CBAA8A0" w14:textId="4EAA610F" w:rsidR="000C622E" w:rsidRPr="00735C9F" w:rsidRDefault="003511BE" w:rsidP="00541D7A">
            <w:pPr>
              <w:spacing w:after="0" w:line="240" w:lineRule="auto"/>
              <w:ind w:right="378"/>
              <w:rPr>
                <w:rFonts w:ascii="Lora" w:hAnsi="Lora" w:cs="Arial"/>
                <w:bCs/>
                <w:sz w:val="24"/>
                <w:szCs w:val="24"/>
              </w:rPr>
            </w:pPr>
            <w:r w:rsidRPr="00735C9F">
              <w:rPr>
                <w:rFonts w:ascii="Lora" w:hAnsi="Lora" w:cs="Arial"/>
                <w:sz w:val="24"/>
                <w:szCs w:val="24"/>
              </w:rPr>
              <w:t>You do not have to be in this study.</w:t>
            </w:r>
            <w:r w:rsidR="003772C2" w:rsidRPr="00735C9F">
              <w:rPr>
                <w:rFonts w:ascii="Lora" w:hAnsi="Lora" w:cs="Arial"/>
                <w:sz w:val="24"/>
                <w:szCs w:val="24"/>
              </w:rPr>
              <w:t xml:space="preserve"> You can say “No” at any time.</w:t>
            </w:r>
          </w:p>
        </w:tc>
        <w:tc>
          <w:tcPr>
            <w:tcW w:w="5339" w:type="dxa"/>
            <w:tcBorders>
              <w:top w:val="single" w:sz="4" w:space="0" w:color="auto"/>
              <w:bottom w:val="single" w:sz="4" w:space="0" w:color="auto"/>
              <w:right w:val="single" w:sz="4" w:space="0" w:color="auto"/>
            </w:tcBorders>
          </w:tcPr>
          <w:p w14:paraId="7698BFAB" w14:textId="77777777" w:rsidR="000C622E" w:rsidRPr="00735C9F" w:rsidRDefault="000C622E" w:rsidP="000C622E">
            <w:pPr>
              <w:spacing w:after="0" w:line="240" w:lineRule="auto"/>
              <w:rPr>
                <w:rFonts w:ascii="Lora" w:hAnsi="Lora" w:cs="Arial"/>
                <w:color w:val="FF0000"/>
                <w:sz w:val="24"/>
                <w:szCs w:val="24"/>
              </w:rPr>
            </w:pPr>
            <w:r w:rsidRPr="00735C9F">
              <w:rPr>
                <w:rFonts w:ascii="Lora" w:hAnsi="Lora" w:cs="Arial"/>
                <w:color w:val="FF0000"/>
                <w:sz w:val="24"/>
                <w:szCs w:val="24"/>
              </w:rPr>
              <w:t>[If applicable, describe the alternatives open to the child, otherwise include the following statement:]</w:t>
            </w:r>
          </w:p>
          <w:p w14:paraId="5CFE08A4" w14:textId="77777777" w:rsidR="000C622E" w:rsidRPr="00735C9F" w:rsidRDefault="000C622E" w:rsidP="000C622E">
            <w:pPr>
              <w:spacing w:after="0" w:line="240" w:lineRule="auto"/>
              <w:rPr>
                <w:rFonts w:ascii="Lora" w:hAnsi="Lora" w:cs="Arial"/>
                <w:sz w:val="24"/>
                <w:szCs w:val="24"/>
              </w:rPr>
            </w:pPr>
            <w:r w:rsidRPr="00735C9F">
              <w:rPr>
                <w:rFonts w:ascii="Lora" w:hAnsi="Lora" w:cs="Arial"/>
                <w:sz w:val="24"/>
                <w:szCs w:val="24"/>
              </w:rPr>
              <w:t>You do not have to be in this study if you don't want to. It is also OK to say yes and change your mind later.  You can stop being in the study at any time.  If you want to stop, please tell the study doctors.</w:t>
            </w:r>
          </w:p>
          <w:p w14:paraId="2FE3F2E5" w14:textId="77777777" w:rsidR="000C622E" w:rsidRPr="00735C9F" w:rsidRDefault="000C622E" w:rsidP="000C622E">
            <w:pPr>
              <w:spacing w:after="0" w:line="240" w:lineRule="auto"/>
              <w:rPr>
                <w:rFonts w:ascii="Lora" w:hAnsi="Lora" w:cs="Arial"/>
                <w:color w:val="FF0000"/>
                <w:sz w:val="24"/>
                <w:szCs w:val="24"/>
              </w:rPr>
            </w:pPr>
          </w:p>
        </w:tc>
      </w:tr>
    </w:tbl>
    <w:p w14:paraId="592F8F31" w14:textId="77777777" w:rsidR="00155EB3" w:rsidRPr="00735C9F" w:rsidRDefault="00155EB3">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28"/>
        <w:gridCol w:w="5311"/>
      </w:tblGrid>
      <w:tr w:rsidR="000C622E" w:rsidRPr="00735C9F" w14:paraId="73F10518" w14:textId="77777777" w:rsidTr="00BD2285">
        <w:trPr>
          <w:trHeight w:val="98"/>
        </w:trPr>
        <w:tc>
          <w:tcPr>
            <w:tcW w:w="9630" w:type="dxa"/>
            <w:gridSpan w:val="3"/>
            <w:tcBorders>
              <w:top w:val="single" w:sz="4" w:space="0" w:color="auto"/>
              <w:left w:val="single" w:sz="4" w:space="0" w:color="auto"/>
              <w:right w:val="single" w:sz="4" w:space="0" w:color="auto"/>
            </w:tcBorders>
            <w:shd w:val="clear" w:color="auto" w:fill="DEEAF6" w:themeFill="accent1" w:themeFillTint="33"/>
          </w:tcPr>
          <w:p w14:paraId="2EF123A4" w14:textId="77777777" w:rsidR="000C622E" w:rsidRPr="00735C9F" w:rsidRDefault="000C622E" w:rsidP="00AA4098">
            <w:pPr>
              <w:ind w:right="378"/>
              <w:jc w:val="center"/>
              <w:rPr>
                <w:rFonts w:ascii="Lora" w:hAnsi="Lora" w:cs="Arial"/>
                <w:b/>
                <w:caps/>
                <w:sz w:val="24"/>
                <w:szCs w:val="24"/>
              </w:rPr>
            </w:pPr>
          </w:p>
        </w:tc>
      </w:tr>
      <w:tr w:rsidR="000C622E" w:rsidRPr="00735C9F" w14:paraId="19E93D97" w14:textId="77777777" w:rsidTr="00BD2285">
        <w:tc>
          <w:tcPr>
            <w:tcW w:w="9630" w:type="dxa"/>
            <w:gridSpan w:val="3"/>
            <w:tcBorders>
              <w:left w:val="single" w:sz="4" w:space="0" w:color="auto"/>
              <w:right w:val="single" w:sz="4" w:space="0" w:color="auto"/>
            </w:tcBorders>
            <w:shd w:val="clear" w:color="auto" w:fill="DEEAF6" w:themeFill="accent1" w:themeFillTint="33"/>
          </w:tcPr>
          <w:p w14:paraId="005D649B" w14:textId="45EE57B5" w:rsidR="000C622E" w:rsidRPr="00735C9F" w:rsidRDefault="000C622E" w:rsidP="000C622E">
            <w:pPr>
              <w:spacing w:after="0" w:line="240" w:lineRule="auto"/>
              <w:jc w:val="center"/>
              <w:rPr>
                <w:rFonts w:ascii="Lora" w:hAnsi="Lora" w:cs="Arial"/>
                <w:b/>
                <w:caps/>
                <w:sz w:val="24"/>
                <w:szCs w:val="24"/>
              </w:rPr>
            </w:pPr>
            <w:r w:rsidRPr="00735C9F">
              <w:rPr>
                <w:rFonts w:ascii="Lora" w:hAnsi="Lora" w:cs="Arial"/>
                <w:b/>
                <w:caps/>
                <w:sz w:val="24"/>
                <w:szCs w:val="24"/>
              </w:rPr>
              <w:t>Will I receive any payment or gifts if I am in this study?</w:t>
            </w:r>
          </w:p>
        </w:tc>
      </w:tr>
      <w:tr w:rsidR="00BD2285" w:rsidRPr="00735C9F" w14:paraId="01413065" w14:textId="77777777" w:rsidTr="00BD2285">
        <w:tc>
          <w:tcPr>
            <w:tcW w:w="4319" w:type="dxa"/>
            <w:gridSpan w:val="2"/>
            <w:tcBorders>
              <w:left w:val="single" w:sz="4" w:space="0" w:color="auto"/>
            </w:tcBorders>
            <w:shd w:val="clear" w:color="auto" w:fill="DEEAF6" w:themeFill="accent1" w:themeFillTint="33"/>
          </w:tcPr>
          <w:p w14:paraId="23EC94F0" w14:textId="77777777" w:rsidR="000C622E" w:rsidRPr="00735C9F" w:rsidRDefault="000C622E" w:rsidP="00AA4098">
            <w:pPr>
              <w:ind w:right="378"/>
              <w:jc w:val="center"/>
              <w:rPr>
                <w:rFonts w:ascii="Lora" w:hAnsi="Lora" w:cs="Arial"/>
                <w:b/>
                <w:sz w:val="24"/>
                <w:szCs w:val="24"/>
              </w:rPr>
            </w:pPr>
            <w:r w:rsidRPr="00735C9F">
              <w:rPr>
                <w:rFonts w:ascii="Lora" w:hAnsi="Lora" w:cs="Arial"/>
                <w:b/>
                <w:sz w:val="24"/>
                <w:szCs w:val="24"/>
              </w:rPr>
              <w:t>Summary</w:t>
            </w:r>
          </w:p>
        </w:tc>
        <w:tc>
          <w:tcPr>
            <w:tcW w:w="5311" w:type="dxa"/>
            <w:tcBorders>
              <w:right w:val="single" w:sz="4" w:space="0" w:color="auto"/>
            </w:tcBorders>
            <w:shd w:val="clear" w:color="auto" w:fill="DEEAF6" w:themeFill="accent1" w:themeFillTint="33"/>
          </w:tcPr>
          <w:p w14:paraId="461A7D2E" w14:textId="77777777" w:rsidR="000C622E" w:rsidRPr="00735C9F" w:rsidRDefault="000C622E"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0C622E" w:rsidRPr="00735C9F" w14:paraId="1D9FE410" w14:textId="77777777" w:rsidTr="00BD2285">
        <w:tc>
          <w:tcPr>
            <w:tcW w:w="4291" w:type="dxa"/>
            <w:tcBorders>
              <w:top w:val="single" w:sz="4" w:space="0" w:color="auto"/>
              <w:left w:val="single" w:sz="4" w:space="0" w:color="auto"/>
              <w:bottom w:val="single" w:sz="4" w:space="0" w:color="auto"/>
            </w:tcBorders>
          </w:tcPr>
          <w:p w14:paraId="312949E3" w14:textId="77777777" w:rsidR="000C622E" w:rsidRPr="00735C9F" w:rsidRDefault="007F6F1E" w:rsidP="00541D7A">
            <w:pPr>
              <w:spacing w:after="0" w:line="240" w:lineRule="auto"/>
              <w:ind w:right="378"/>
              <w:rPr>
                <w:rFonts w:ascii="Lora" w:hAnsi="Lora" w:cs="Arial"/>
                <w:sz w:val="24"/>
                <w:szCs w:val="24"/>
              </w:rPr>
            </w:pPr>
            <w:r w:rsidRPr="00735C9F">
              <w:rPr>
                <w:rFonts w:ascii="Lora" w:hAnsi="Lora" w:cs="Arial"/>
                <w:sz w:val="24"/>
                <w:szCs w:val="24"/>
              </w:rPr>
              <w:t>For being in the study, we will give you:</w:t>
            </w:r>
          </w:p>
          <w:p w14:paraId="7B3A3AD1" w14:textId="7694941D" w:rsidR="007F6F1E" w:rsidRPr="00735C9F" w:rsidRDefault="007F6F1E" w:rsidP="007F6F1E">
            <w:pPr>
              <w:spacing w:after="0" w:line="240" w:lineRule="auto"/>
              <w:ind w:right="378"/>
              <w:rPr>
                <w:rFonts w:ascii="Lora" w:hAnsi="Lora" w:cs="Arial"/>
                <w:color w:val="FF0000"/>
                <w:sz w:val="24"/>
                <w:szCs w:val="24"/>
              </w:rPr>
            </w:pPr>
            <w:r w:rsidRPr="00735C9F">
              <w:rPr>
                <w:rFonts w:ascii="Lora" w:hAnsi="Lora" w:cs="Arial"/>
                <w:color w:val="FF0000"/>
                <w:sz w:val="24"/>
                <w:szCs w:val="24"/>
              </w:rPr>
              <w:t>[Bulleted summary of compensation]</w:t>
            </w:r>
          </w:p>
          <w:p w14:paraId="795D79BA" w14:textId="270B7714" w:rsidR="007F6F1E" w:rsidRPr="00735C9F" w:rsidRDefault="007F6F1E" w:rsidP="00541D7A">
            <w:pPr>
              <w:spacing w:after="0" w:line="240" w:lineRule="auto"/>
              <w:ind w:right="378"/>
              <w:rPr>
                <w:rFonts w:ascii="Lora" w:hAnsi="Lora" w:cs="Arial"/>
                <w:bCs/>
                <w:sz w:val="24"/>
                <w:szCs w:val="24"/>
              </w:rPr>
            </w:pPr>
          </w:p>
        </w:tc>
        <w:tc>
          <w:tcPr>
            <w:tcW w:w="5339" w:type="dxa"/>
            <w:gridSpan w:val="2"/>
            <w:tcBorders>
              <w:top w:val="single" w:sz="4" w:space="0" w:color="auto"/>
              <w:bottom w:val="single" w:sz="4" w:space="0" w:color="auto"/>
              <w:right w:val="single" w:sz="4" w:space="0" w:color="auto"/>
            </w:tcBorders>
          </w:tcPr>
          <w:p w14:paraId="73E52C16" w14:textId="77777777" w:rsidR="00622E78" w:rsidRPr="00735C9F" w:rsidRDefault="00622E78" w:rsidP="00622E78">
            <w:pPr>
              <w:spacing w:after="0" w:line="240" w:lineRule="auto"/>
              <w:rPr>
                <w:rFonts w:ascii="Lora" w:hAnsi="Lora" w:cs="Arial"/>
                <w:color w:val="FF0000"/>
                <w:sz w:val="24"/>
                <w:szCs w:val="24"/>
              </w:rPr>
            </w:pPr>
            <w:r w:rsidRPr="00735C9F">
              <w:rPr>
                <w:rFonts w:ascii="Lora" w:hAnsi="Lora" w:cs="Arial"/>
                <w:color w:val="FF0000"/>
                <w:sz w:val="24"/>
                <w:szCs w:val="24"/>
              </w:rPr>
              <w:t>[This section should be included when appropriate to clarify if the adolescents will be compensated for their time, inconvenience; discomfort, etc... include the form of the compensation, such as gift cards]</w:t>
            </w:r>
          </w:p>
          <w:p w14:paraId="39D943C6" w14:textId="77777777" w:rsidR="00622E78" w:rsidRPr="00735C9F" w:rsidRDefault="00622E78" w:rsidP="00622E78">
            <w:pPr>
              <w:spacing w:after="0" w:line="240" w:lineRule="auto"/>
              <w:rPr>
                <w:rFonts w:ascii="Lora" w:hAnsi="Lora" w:cs="Arial"/>
                <w:bCs/>
                <w:iCs/>
                <w:sz w:val="24"/>
                <w:szCs w:val="24"/>
              </w:rPr>
            </w:pPr>
            <w:r w:rsidRPr="00735C9F">
              <w:rPr>
                <w:rFonts w:ascii="Lora" w:hAnsi="Lora" w:cs="Arial"/>
                <w:bCs/>
                <w:sz w:val="24"/>
                <w:szCs w:val="24"/>
              </w:rPr>
              <w:t xml:space="preserve">To thank you for being in the study, we will give you </w:t>
            </w:r>
            <w:r w:rsidRPr="00735C9F">
              <w:rPr>
                <w:rFonts w:ascii="Lora" w:hAnsi="Lora" w:cs="Arial"/>
                <w:bCs/>
                <w:iCs/>
                <w:sz w:val="24"/>
                <w:szCs w:val="24"/>
              </w:rPr>
              <w:fldChar w:fldCharType="begin">
                <w:ffData>
                  <w:name w:val="Text22"/>
                  <w:enabled/>
                  <w:calcOnExit w:val="0"/>
                  <w:textInput/>
                </w:ffData>
              </w:fldChar>
            </w:r>
            <w:r w:rsidRPr="00735C9F">
              <w:rPr>
                <w:rFonts w:ascii="Lora" w:hAnsi="Lora" w:cs="Arial"/>
                <w:bCs/>
                <w:iCs/>
                <w:sz w:val="24"/>
                <w:szCs w:val="24"/>
              </w:rPr>
              <w:instrText xml:space="preserve"> FORMTEXT </w:instrText>
            </w:r>
            <w:r w:rsidRPr="00735C9F">
              <w:rPr>
                <w:rFonts w:ascii="Lora" w:hAnsi="Lora" w:cs="Arial"/>
                <w:bCs/>
                <w:iCs/>
                <w:sz w:val="24"/>
                <w:szCs w:val="24"/>
              </w:rPr>
            </w:r>
            <w:r w:rsidRPr="00735C9F">
              <w:rPr>
                <w:rFonts w:ascii="Lora" w:hAnsi="Lora" w:cs="Arial"/>
                <w:bCs/>
                <w:iCs/>
                <w:sz w:val="24"/>
                <w:szCs w:val="24"/>
              </w:rPr>
              <w:fldChar w:fldCharType="separate"/>
            </w:r>
            <w:r w:rsidRPr="00735C9F">
              <w:rPr>
                <w:rFonts w:ascii="Lora" w:hAnsi="Lora" w:cs="Arial"/>
                <w:bCs/>
                <w:iCs/>
                <w:sz w:val="24"/>
                <w:szCs w:val="24"/>
              </w:rPr>
              <w:t> </w:t>
            </w:r>
            <w:r w:rsidRPr="00735C9F">
              <w:rPr>
                <w:rFonts w:ascii="Lora" w:hAnsi="Lora" w:cs="Arial"/>
                <w:bCs/>
                <w:iCs/>
                <w:sz w:val="24"/>
                <w:szCs w:val="24"/>
              </w:rPr>
              <w:t> </w:t>
            </w:r>
            <w:r w:rsidRPr="00735C9F">
              <w:rPr>
                <w:rFonts w:ascii="Lora" w:hAnsi="Lora" w:cs="Arial"/>
                <w:bCs/>
                <w:iCs/>
                <w:sz w:val="24"/>
                <w:szCs w:val="24"/>
              </w:rPr>
              <w:t> </w:t>
            </w:r>
            <w:r w:rsidRPr="00735C9F">
              <w:rPr>
                <w:rFonts w:ascii="Lora" w:hAnsi="Lora" w:cs="Arial"/>
                <w:bCs/>
                <w:iCs/>
                <w:sz w:val="24"/>
                <w:szCs w:val="24"/>
              </w:rPr>
              <w:t> </w:t>
            </w:r>
            <w:r w:rsidRPr="00735C9F">
              <w:rPr>
                <w:rFonts w:ascii="Lora" w:hAnsi="Lora" w:cs="Arial"/>
                <w:bCs/>
                <w:iCs/>
                <w:sz w:val="24"/>
                <w:szCs w:val="24"/>
              </w:rPr>
              <w:t> </w:t>
            </w:r>
            <w:r w:rsidRPr="00735C9F">
              <w:rPr>
                <w:rFonts w:ascii="Lora" w:hAnsi="Lora" w:cs="Arial"/>
                <w:bCs/>
                <w:sz w:val="24"/>
                <w:szCs w:val="24"/>
              </w:rPr>
              <w:fldChar w:fldCharType="end"/>
            </w:r>
            <w:r w:rsidRPr="00735C9F">
              <w:rPr>
                <w:rFonts w:ascii="Lora" w:hAnsi="Lora" w:cs="Arial"/>
                <w:bCs/>
                <w:iCs/>
                <w:sz w:val="24"/>
                <w:szCs w:val="24"/>
              </w:rPr>
              <w:t>.  You should talk with your parents about how you would like to use this.</w:t>
            </w:r>
          </w:p>
          <w:p w14:paraId="5F09DF77" w14:textId="77777777" w:rsidR="00622E78" w:rsidRPr="00735C9F" w:rsidRDefault="00622E78" w:rsidP="00622E78">
            <w:pPr>
              <w:spacing w:after="0" w:line="240" w:lineRule="auto"/>
              <w:rPr>
                <w:rFonts w:ascii="Lora" w:hAnsi="Lora" w:cs="Arial"/>
                <w:bCs/>
                <w:iCs/>
                <w:color w:val="FF0000"/>
                <w:sz w:val="24"/>
                <w:szCs w:val="24"/>
              </w:rPr>
            </w:pPr>
            <w:r w:rsidRPr="00735C9F">
              <w:rPr>
                <w:rFonts w:ascii="Lora" w:hAnsi="Lora" w:cs="Arial"/>
                <w:bCs/>
                <w:iCs/>
                <w:color w:val="FF0000"/>
                <w:sz w:val="24"/>
                <w:szCs w:val="24"/>
              </w:rPr>
              <w:t>Or</w:t>
            </w:r>
          </w:p>
          <w:p w14:paraId="18CEBE96" w14:textId="77777777" w:rsidR="00622E78" w:rsidRPr="00735C9F" w:rsidRDefault="00622E78" w:rsidP="00622E78">
            <w:pPr>
              <w:spacing w:after="0" w:line="240" w:lineRule="auto"/>
              <w:rPr>
                <w:rFonts w:ascii="Lora" w:hAnsi="Lora" w:cs="Arial"/>
                <w:bCs/>
                <w:sz w:val="24"/>
                <w:szCs w:val="24"/>
              </w:rPr>
            </w:pPr>
            <w:r w:rsidRPr="00735C9F">
              <w:rPr>
                <w:rFonts w:ascii="Lora" w:hAnsi="Lora" w:cs="Arial"/>
                <w:bCs/>
                <w:sz w:val="24"/>
                <w:szCs w:val="24"/>
              </w:rPr>
              <w:t xml:space="preserve">You will not be paid to be in the study. </w:t>
            </w:r>
          </w:p>
          <w:p w14:paraId="1213D35A" w14:textId="77777777" w:rsidR="000C622E" w:rsidRPr="00735C9F" w:rsidRDefault="000C622E" w:rsidP="000C622E">
            <w:pPr>
              <w:spacing w:after="0" w:line="240" w:lineRule="auto"/>
              <w:rPr>
                <w:rFonts w:ascii="Lora" w:hAnsi="Lora" w:cs="Arial"/>
                <w:color w:val="FF0000"/>
                <w:sz w:val="24"/>
                <w:szCs w:val="24"/>
              </w:rPr>
            </w:pPr>
          </w:p>
        </w:tc>
      </w:tr>
    </w:tbl>
    <w:p w14:paraId="10952432" w14:textId="77777777" w:rsidR="00155EB3" w:rsidRPr="00735C9F" w:rsidRDefault="00155EB3">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28"/>
        <w:gridCol w:w="5311"/>
      </w:tblGrid>
      <w:tr w:rsidR="00622E78" w:rsidRPr="00735C9F" w14:paraId="2794ACA7" w14:textId="77777777" w:rsidTr="00BD2285">
        <w:trPr>
          <w:trHeight w:val="98"/>
        </w:trPr>
        <w:tc>
          <w:tcPr>
            <w:tcW w:w="9630" w:type="dxa"/>
            <w:gridSpan w:val="3"/>
            <w:tcBorders>
              <w:top w:val="single" w:sz="4" w:space="0" w:color="auto"/>
              <w:left w:val="single" w:sz="4" w:space="0" w:color="auto"/>
              <w:right w:val="single" w:sz="4" w:space="0" w:color="auto"/>
            </w:tcBorders>
            <w:shd w:val="clear" w:color="auto" w:fill="DEEAF6" w:themeFill="accent1" w:themeFillTint="33"/>
          </w:tcPr>
          <w:p w14:paraId="51D305DC" w14:textId="77777777" w:rsidR="00622E78" w:rsidRPr="00735C9F" w:rsidRDefault="00622E78" w:rsidP="00AA4098">
            <w:pPr>
              <w:ind w:right="378"/>
              <w:jc w:val="center"/>
              <w:rPr>
                <w:rFonts w:ascii="Lora" w:hAnsi="Lora" w:cs="Arial"/>
                <w:b/>
                <w:caps/>
                <w:sz w:val="24"/>
                <w:szCs w:val="24"/>
              </w:rPr>
            </w:pPr>
          </w:p>
        </w:tc>
      </w:tr>
      <w:tr w:rsidR="00622E78" w:rsidRPr="00735C9F" w14:paraId="407DE88C" w14:textId="77777777" w:rsidTr="00BD2285">
        <w:tc>
          <w:tcPr>
            <w:tcW w:w="9630" w:type="dxa"/>
            <w:gridSpan w:val="3"/>
            <w:tcBorders>
              <w:left w:val="single" w:sz="4" w:space="0" w:color="auto"/>
              <w:right w:val="single" w:sz="4" w:space="0" w:color="auto"/>
            </w:tcBorders>
            <w:shd w:val="clear" w:color="auto" w:fill="DEEAF6" w:themeFill="accent1" w:themeFillTint="33"/>
          </w:tcPr>
          <w:p w14:paraId="0DB05372" w14:textId="4A08E9F9" w:rsidR="00622E78" w:rsidRPr="00735C9F" w:rsidRDefault="00622E78" w:rsidP="00622E78">
            <w:pPr>
              <w:spacing w:after="0" w:line="240" w:lineRule="auto"/>
              <w:jc w:val="center"/>
              <w:rPr>
                <w:rFonts w:ascii="Lora" w:hAnsi="Lora" w:cs="Arial"/>
                <w:b/>
                <w:caps/>
                <w:sz w:val="24"/>
                <w:szCs w:val="24"/>
              </w:rPr>
            </w:pPr>
            <w:r w:rsidRPr="00735C9F">
              <w:rPr>
                <w:rFonts w:ascii="Lora" w:hAnsi="Lora" w:cs="Arial"/>
                <w:b/>
                <w:caps/>
                <w:sz w:val="24"/>
                <w:szCs w:val="24"/>
              </w:rPr>
              <w:t>Will anyone know I am in the study?</w:t>
            </w:r>
          </w:p>
        </w:tc>
      </w:tr>
      <w:tr w:rsidR="00622E78" w:rsidRPr="00735C9F" w14:paraId="21C2572F" w14:textId="77777777" w:rsidTr="00BD2285">
        <w:tc>
          <w:tcPr>
            <w:tcW w:w="4319" w:type="dxa"/>
            <w:gridSpan w:val="2"/>
            <w:tcBorders>
              <w:left w:val="single" w:sz="4" w:space="0" w:color="auto"/>
            </w:tcBorders>
            <w:shd w:val="clear" w:color="auto" w:fill="DEEAF6" w:themeFill="accent1" w:themeFillTint="33"/>
          </w:tcPr>
          <w:p w14:paraId="394F1C2D" w14:textId="77777777" w:rsidR="00622E78" w:rsidRPr="00735C9F" w:rsidRDefault="00622E78" w:rsidP="00AA4098">
            <w:pPr>
              <w:ind w:right="378"/>
              <w:jc w:val="center"/>
              <w:rPr>
                <w:rFonts w:ascii="Lora" w:hAnsi="Lora" w:cs="Arial"/>
                <w:b/>
                <w:sz w:val="24"/>
                <w:szCs w:val="24"/>
              </w:rPr>
            </w:pPr>
            <w:r w:rsidRPr="00735C9F">
              <w:rPr>
                <w:rFonts w:ascii="Lora" w:hAnsi="Lora" w:cs="Arial"/>
                <w:b/>
                <w:sz w:val="24"/>
                <w:szCs w:val="24"/>
              </w:rPr>
              <w:t>Summary</w:t>
            </w:r>
          </w:p>
        </w:tc>
        <w:tc>
          <w:tcPr>
            <w:tcW w:w="5311" w:type="dxa"/>
            <w:tcBorders>
              <w:right w:val="single" w:sz="4" w:space="0" w:color="auto"/>
            </w:tcBorders>
            <w:shd w:val="clear" w:color="auto" w:fill="DEEAF6" w:themeFill="accent1" w:themeFillTint="33"/>
          </w:tcPr>
          <w:p w14:paraId="2AF8B19B" w14:textId="77777777" w:rsidR="00622E78" w:rsidRPr="00735C9F" w:rsidRDefault="00622E78"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622E78" w:rsidRPr="00735C9F" w14:paraId="7079E7BE" w14:textId="77777777" w:rsidTr="00BD2285">
        <w:tc>
          <w:tcPr>
            <w:tcW w:w="4291" w:type="dxa"/>
            <w:tcBorders>
              <w:top w:val="single" w:sz="4" w:space="0" w:color="auto"/>
              <w:left w:val="single" w:sz="4" w:space="0" w:color="auto"/>
              <w:bottom w:val="single" w:sz="4" w:space="0" w:color="auto"/>
            </w:tcBorders>
          </w:tcPr>
          <w:p w14:paraId="08E9013C" w14:textId="283AFDBB" w:rsidR="00622E78" w:rsidRPr="00735C9F" w:rsidRDefault="003A3E92" w:rsidP="00541D7A">
            <w:pPr>
              <w:spacing w:after="0" w:line="240" w:lineRule="auto"/>
              <w:ind w:right="378"/>
              <w:rPr>
                <w:rFonts w:ascii="Lora" w:hAnsi="Lora" w:cs="Arial"/>
                <w:bCs/>
                <w:sz w:val="24"/>
                <w:szCs w:val="24"/>
              </w:rPr>
            </w:pPr>
            <w:r w:rsidRPr="00735C9F">
              <w:rPr>
                <w:rFonts w:ascii="Lora" w:hAnsi="Lora" w:cs="Arial"/>
                <w:sz w:val="24"/>
                <w:szCs w:val="24"/>
              </w:rPr>
              <w:t>We will do what we can to make sure that any private information about you is kept private.</w:t>
            </w:r>
          </w:p>
        </w:tc>
        <w:tc>
          <w:tcPr>
            <w:tcW w:w="5339" w:type="dxa"/>
            <w:gridSpan w:val="2"/>
            <w:tcBorders>
              <w:top w:val="single" w:sz="4" w:space="0" w:color="auto"/>
              <w:bottom w:val="single" w:sz="4" w:space="0" w:color="auto"/>
              <w:right w:val="single" w:sz="4" w:space="0" w:color="auto"/>
            </w:tcBorders>
          </w:tcPr>
          <w:p w14:paraId="7DB83CDF" w14:textId="77777777" w:rsidR="00622E78" w:rsidRPr="00735C9F" w:rsidRDefault="00622E78" w:rsidP="00622E78">
            <w:pPr>
              <w:spacing w:after="0" w:line="240" w:lineRule="auto"/>
              <w:rPr>
                <w:rFonts w:ascii="Lora" w:hAnsi="Lora" w:cs="Arial"/>
                <w:sz w:val="24"/>
                <w:szCs w:val="24"/>
              </w:rPr>
            </w:pPr>
            <w:r w:rsidRPr="00735C9F">
              <w:rPr>
                <w:rFonts w:ascii="Lora" w:hAnsi="Lora" w:cs="Arial"/>
                <w:sz w:val="24"/>
                <w:szCs w:val="24"/>
              </w:rPr>
              <w:t xml:space="preserve">We will do everything we can to make sure that any private information about you is kept private. </w:t>
            </w:r>
            <w:r w:rsidRPr="00735C9F">
              <w:rPr>
                <w:rFonts w:ascii="Lora" w:hAnsi="Lora" w:cs="Arial"/>
                <w:color w:val="FF0000"/>
                <w:sz w:val="24"/>
                <w:szCs w:val="24"/>
              </w:rPr>
              <w:t xml:space="preserve"> </w:t>
            </w:r>
          </w:p>
          <w:p w14:paraId="20044467" w14:textId="77777777" w:rsidR="00622E78" w:rsidRPr="00735C9F" w:rsidRDefault="00622E78" w:rsidP="00622E78">
            <w:pPr>
              <w:spacing w:after="0" w:line="240" w:lineRule="auto"/>
              <w:rPr>
                <w:rFonts w:ascii="Lora" w:hAnsi="Lora" w:cs="Arial"/>
                <w:color w:val="FF0000"/>
                <w:sz w:val="24"/>
                <w:szCs w:val="24"/>
              </w:rPr>
            </w:pPr>
          </w:p>
          <w:p w14:paraId="5EC0F3F7" w14:textId="77777777" w:rsidR="00622E78" w:rsidRPr="00735C9F" w:rsidRDefault="00622E78" w:rsidP="00622E78">
            <w:pPr>
              <w:spacing w:after="0" w:line="240" w:lineRule="auto"/>
              <w:rPr>
                <w:rFonts w:ascii="Lora" w:hAnsi="Lora" w:cs="Arial"/>
                <w:color w:val="FF0000"/>
                <w:sz w:val="24"/>
                <w:szCs w:val="24"/>
              </w:rPr>
            </w:pPr>
            <w:r w:rsidRPr="00735C9F">
              <w:rPr>
                <w:rFonts w:ascii="Lora" w:hAnsi="Lora" w:cs="Arial"/>
                <w:color w:val="FF0000"/>
                <w:sz w:val="24"/>
                <w:szCs w:val="24"/>
              </w:rPr>
              <w:t>[Describe what will happen (mandatory reporting requirements) should child reveal harm to self or others.]</w:t>
            </w:r>
          </w:p>
          <w:p w14:paraId="6DE11F47" w14:textId="77777777" w:rsidR="00622E78" w:rsidRPr="00735C9F" w:rsidRDefault="00622E78" w:rsidP="00622E78">
            <w:pPr>
              <w:spacing w:after="0" w:line="240" w:lineRule="auto"/>
              <w:rPr>
                <w:rFonts w:ascii="Lora" w:hAnsi="Lora" w:cs="Arial"/>
                <w:color w:val="FF0000"/>
                <w:sz w:val="24"/>
                <w:szCs w:val="24"/>
              </w:rPr>
            </w:pPr>
          </w:p>
        </w:tc>
      </w:tr>
    </w:tbl>
    <w:p w14:paraId="449A3A07" w14:textId="77777777" w:rsidR="00155EB3" w:rsidRPr="00735C9F" w:rsidRDefault="00155EB3">
      <w:pPr>
        <w:rPr>
          <w:rFonts w:ascii="Lora" w:hAnsi="Lora" w:cs="Arial"/>
          <w:sz w:val="24"/>
          <w:szCs w:val="24"/>
        </w:rPr>
      </w:pPr>
    </w:p>
    <w:tbl>
      <w:tblPr>
        <w:tblStyle w:val="TableGrid"/>
        <w:tblW w:w="96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28"/>
        <w:gridCol w:w="5311"/>
      </w:tblGrid>
      <w:tr w:rsidR="00622E78" w:rsidRPr="00735C9F" w14:paraId="35018A2F" w14:textId="77777777" w:rsidTr="00BD2285">
        <w:trPr>
          <w:trHeight w:val="98"/>
        </w:trPr>
        <w:tc>
          <w:tcPr>
            <w:tcW w:w="9630" w:type="dxa"/>
            <w:gridSpan w:val="3"/>
            <w:tcBorders>
              <w:top w:val="single" w:sz="4" w:space="0" w:color="auto"/>
              <w:left w:val="single" w:sz="4" w:space="0" w:color="auto"/>
              <w:right w:val="single" w:sz="4" w:space="0" w:color="auto"/>
            </w:tcBorders>
            <w:shd w:val="clear" w:color="auto" w:fill="DEEAF6" w:themeFill="accent1" w:themeFillTint="33"/>
          </w:tcPr>
          <w:p w14:paraId="11F9BE2D" w14:textId="77777777" w:rsidR="00622E78" w:rsidRPr="00735C9F" w:rsidRDefault="00622E78" w:rsidP="00AA4098">
            <w:pPr>
              <w:ind w:right="378"/>
              <w:jc w:val="center"/>
              <w:rPr>
                <w:rFonts w:ascii="Lora" w:hAnsi="Lora" w:cs="Arial"/>
                <w:b/>
                <w:caps/>
                <w:sz w:val="24"/>
                <w:szCs w:val="24"/>
              </w:rPr>
            </w:pPr>
          </w:p>
        </w:tc>
      </w:tr>
      <w:tr w:rsidR="00622E78" w:rsidRPr="00735C9F" w14:paraId="1842BFC2" w14:textId="77777777" w:rsidTr="00BD2285">
        <w:tc>
          <w:tcPr>
            <w:tcW w:w="9630" w:type="dxa"/>
            <w:gridSpan w:val="3"/>
            <w:tcBorders>
              <w:left w:val="single" w:sz="4" w:space="0" w:color="auto"/>
              <w:right w:val="single" w:sz="4" w:space="0" w:color="auto"/>
            </w:tcBorders>
            <w:shd w:val="clear" w:color="auto" w:fill="DEEAF6" w:themeFill="accent1" w:themeFillTint="33"/>
          </w:tcPr>
          <w:p w14:paraId="171EEBA4" w14:textId="2A07A5A0" w:rsidR="00622E78" w:rsidRPr="00735C9F" w:rsidRDefault="00622E78" w:rsidP="00622E78">
            <w:pPr>
              <w:spacing w:after="0" w:line="240" w:lineRule="auto"/>
              <w:jc w:val="center"/>
              <w:rPr>
                <w:rFonts w:ascii="Lora" w:hAnsi="Lora" w:cs="Arial"/>
                <w:b/>
                <w:caps/>
                <w:sz w:val="24"/>
                <w:szCs w:val="24"/>
              </w:rPr>
            </w:pPr>
            <w:r w:rsidRPr="00735C9F">
              <w:rPr>
                <w:rFonts w:ascii="Lora" w:hAnsi="Lora" w:cs="Arial"/>
                <w:b/>
                <w:caps/>
                <w:sz w:val="24"/>
                <w:szCs w:val="24"/>
              </w:rPr>
              <w:t>What if I have questions?</w:t>
            </w:r>
          </w:p>
        </w:tc>
      </w:tr>
      <w:tr w:rsidR="00622E78" w:rsidRPr="00735C9F" w14:paraId="51FEDF6C" w14:textId="77777777" w:rsidTr="00BD2285">
        <w:tc>
          <w:tcPr>
            <w:tcW w:w="4319" w:type="dxa"/>
            <w:gridSpan w:val="2"/>
            <w:tcBorders>
              <w:left w:val="single" w:sz="4" w:space="0" w:color="auto"/>
            </w:tcBorders>
            <w:shd w:val="clear" w:color="auto" w:fill="DEEAF6" w:themeFill="accent1" w:themeFillTint="33"/>
          </w:tcPr>
          <w:p w14:paraId="53C32C66" w14:textId="77777777" w:rsidR="00622E78" w:rsidRPr="00735C9F" w:rsidRDefault="00622E78" w:rsidP="00AA4098">
            <w:pPr>
              <w:ind w:right="378"/>
              <w:jc w:val="center"/>
              <w:rPr>
                <w:rFonts w:ascii="Lora" w:hAnsi="Lora" w:cs="Arial"/>
                <w:b/>
                <w:sz w:val="24"/>
                <w:szCs w:val="24"/>
              </w:rPr>
            </w:pPr>
            <w:r w:rsidRPr="00735C9F">
              <w:rPr>
                <w:rFonts w:ascii="Lora" w:hAnsi="Lora" w:cs="Arial"/>
                <w:b/>
                <w:sz w:val="24"/>
                <w:szCs w:val="24"/>
              </w:rPr>
              <w:t>Summary</w:t>
            </w:r>
          </w:p>
        </w:tc>
        <w:tc>
          <w:tcPr>
            <w:tcW w:w="5311" w:type="dxa"/>
            <w:tcBorders>
              <w:right w:val="single" w:sz="4" w:space="0" w:color="auto"/>
            </w:tcBorders>
            <w:shd w:val="clear" w:color="auto" w:fill="DEEAF6" w:themeFill="accent1" w:themeFillTint="33"/>
          </w:tcPr>
          <w:p w14:paraId="018B245E" w14:textId="77777777" w:rsidR="00622E78" w:rsidRPr="00735C9F" w:rsidRDefault="00622E78" w:rsidP="00AA4098">
            <w:pPr>
              <w:ind w:right="378"/>
              <w:jc w:val="center"/>
              <w:rPr>
                <w:rFonts w:ascii="Lora" w:hAnsi="Lora" w:cs="Arial"/>
                <w:b/>
                <w:sz w:val="24"/>
                <w:szCs w:val="24"/>
              </w:rPr>
            </w:pPr>
            <w:r w:rsidRPr="00735C9F">
              <w:rPr>
                <w:rFonts w:ascii="Lora" w:hAnsi="Lora" w:cs="Arial"/>
                <w:b/>
                <w:color w:val="000000"/>
                <w:sz w:val="24"/>
                <w:szCs w:val="24"/>
              </w:rPr>
              <w:t>Full Text</w:t>
            </w:r>
          </w:p>
        </w:tc>
      </w:tr>
      <w:tr w:rsidR="00622E78" w:rsidRPr="00735C9F" w14:paraId="7AD01B94" w14:textId="77777777" w:rsidTr="00735C9F">
        <w:tc>
          <w:tcPr>
            <w:tcW w:w="4291" w:type="dxa"/>
            <w:tcBorders>
              <w:top w:val="single" w:sz="4" w:space="0" w:color="auto"/>
              <w:left w:val="single" w:sz="4" w:space="0" w:color="auto"/>
            </w:tcBorders>
          </w:tcPr>
          <w:p w14:paraId="3AB946DD" w14:textId="77777777" w:rsidR="00622E78" w:rsidRPr="00735C9F" w:rsidRDefault="00220142" w:rsidP="00541D7A">
            <w:pPr>
              <w:spacing w:after="0" w:line="240" w:lineRule="auto"/>
              <w:ind w:right="378"/>
              <w:rPr>
                <w:rFonts w:ascii="Lora" w:hAnsi="Lora" w:cs="Arial"/>
                <w:sz w:val="24"/>
                <w:szCs w:val="24"/>
              </w:rPr>
            </w:pPr>
            <w:r w:rsidRPr="00735C9F">
              <w:rPr>
                <w:rFonts w:ascii="Lora" w:hAnsi="Lora" w:cs="Arial"/>
                <w:sz w:val="24"/>
                <w:szCs w:val="24"/>
              </w:rPr>
              <w:t>If you have questions, you can ask:</w:t>
            </w:r>
          </w:p>
          <w:p w14:paraId="43909BB9" w14:textId="77777777" w:rsidR="00220142" w:rsidRPr="00735C9F" w:rsidRDefault="00220142" w:rsidP="00AF51DC">
            <w:pPr>
              <w:pStyle w:val="ListParagraph"/>
              <w:numPr>
                <w:ilvl w:val="0"/>
                <w:numId w:val="9"/>
              </w:numPr>
              <w:spacing w:after="0" w:line="240" w:lineRule="auto"/>
              <w:ind w:right="378"/>
              <w:rPr>
                <w:rFonts w:ascii="Lora" w:hAnsi="Lora" w:cs="Arial"/>
                <w:sz w:val="24"/>
                <w:szCs w:val="24"/>
              </w:rPr>
            </w:pPr>
            <w:r w:rsidRPr="00735C9F">
              <w:rPr>
                <w:rFonts w:ascii="Lora" w:hAnsi="Lora" w:cs="Arial"/>
                <w:sz w:val="24"/>
                <w:szCs w:val="24"/>
              </w:rPr>
              <w:t>The researcher</w:t>
            </w:r>
          </w:p>
          <w:p w14:paraId="1A5FA898" w14:textId="77777777" w:rsidR="00220142" w:rsidRPr="00735C9F" w:rsidRDefault="00220142" w:rsidP="00AF51DC">
            <w:pPr>
              <w:pStyle w:val="ListParagraph"/>
              <w:numPr>
                <w:ilvl w:val="0"/>
                <w:numId w:val="9"/>
              </w:numPr>
              <w:spacing w:after="0" w:line="240" w:lineRule="auto"/>
              <w:ind w:right="378"/>
              <w:rPr>
                <w:rFonts w:ascii="Lora" w:hAnsi="Lora" w:cs="Arial"/>
                <w:sz w:val="24"/>
                <w:szCs w:val="24"/>
              </w:rPr>
            </w:pPr>
            <w:r w:rsidRPr="00735C9F">
              <w:rPr>
                <w:rFonts w:ascii="Lora" w:hAnsi="Lora" w:cs="Arial"/>
                <w:sz w:val="24"/>
                <w:szCs w:val="24"/>
              </w:rPr>
              <w:t>Anyone on the study team</w:t>
            </w:r>
          </w:p>
          <w:p w14:paraId="334E3546" w14:textId="6CC0BD5B" w:rsidR="00220142" w:rsidRPr="00735C9F" w:rsidRDefault="00220142" w:rsidP="00AF51DC">
            <w:pPr>
              <w:pStyle w:val="ListParagraph"/>
              <w:numPr>
                <w:ilvl w:val="0"/>
                <w:numId w:val="9"/>
              </w:numPr>
              <w:spacing w:after="0" w:line="240" w:lineRule="auto"/>
              <w:ind w:right="378"/>
              <w:rPr>
                <w:rFonts w:ascii="Lora" w:hAnsi="Lora" w:cs="Arial"/>
                <w:bCs/>
                <w:sz w:val="24"/>
                <w:szCs w:val="24"/>
              </w:rPr>
            </w:pPr>
            <w:r w:rsidRPr="00735C9F">
              <w:rPr>
                <w:rFonts w:ascii="Lora" w:hAnsi="Lora" w:cs="Arial"/>
                <w:sz w:val="24"/>
                <w:szCs w:val="24"/>
              </w:rPr>
              <w:t>Your parents</w:t>
            </w:r>
          </w:p>
        </w:tc>
        <w:tc>
          <w:tcPr>
            <w:tcW w:w="5339" w:type="dxa"/>
            <w:gridSpan w:val="2"/>
            <w:tcBorders>
              <w:top w:val="single" w:sz="4" w:space="0" w:color="auto"/>
              <w:right w:val="single" w:sz="4" w:space="0" w:color="auto"/>
            </w:tcBorders>
          </w:tcPr>
          <w:p w14:paraId="1A974E60" w14:textId="77777777" w:rsidR="00622E78" w:rsidRPr="00735C9F" w:rsidRDefault="00622E78" w:rsidP="00622E78">
            <w:pPr>
              <w:spacing w:after="0" w:line="240" w:lineRule="auto"/>
              <w:rPr>
                <w:rFonts w:ascii="Lora" w:hAnsi="Lora" w:cs="Arial"/>
                <w:sz w:val="24"/>
                <w:szCs w:val="24"/>
              </w:rPr>
            </w:pPr>
            <w:r w:rsidRPr="00735C9F">
              <w:rPr>
                <w:rFonts w:ascii="Lora" w:hAnsi="Lora" w:cs="Arial"/>
                <w:sz w:val="24"/>
                <w:szCs w:val="24"/>
              </w:rPr>
              <w:t xml:space="preserve">You can ask questions whenever you have them. You can ask the researcher or other people working with them on the study </w:t>
            </w:r>
            <w:r w:rsidRPr="00735C9F">
              <w:rPr>
                <w:rFonts w:ascii="Lora" w:hAnsi="Lora" w:cs="Arial"/>
                <w:color w:val="FF0000"/>
                <w:sz w:val="24"/>
                <w:szCs w:val="24"/>
              </w:rPr>
              <w:t>(insert PI name and study team contact information)</w:t>
            </w:r>
            <w:r w:rsidRPr="00735C9F">
              <w:rPr>
                <w:rFonts w:ascii="Lora" w:hAnsi="Lora" w:cs="Arial"/>
                <w:sz w:val="24"/>
                <w:szCs w:val="24"/>
              </w:rPr>
              <w:t>. We have also explained this study to your parents, so you can ask them questions as well.  However, if you do not want to be in the study, that is okay.</w:t>
            </w:r>
          </w:p>
          <w:p w14:paraId="5A5E9D94" w14:textId="77777777" w:rsidR="00622E78" w:rsidRPr="00735C9F" w:rsidRDefault="00622E78" w:rsidP="00622E78">
            <w:pPr>
              <w:spacing w:after="0" w:line="240" w:lineRule="auto"/>
              <w:rPr>
                <w:rFonts w:ascii="Lora" w:hAnsi="Lora" w:cs="Arial"/>
                <w:sz w:val="24"/>
                <w:szCs w:val="24"/>
              </w:rPr>
            </w:pPr>
          </w:p>
        </w:tc>
      </w:tr>
      <w:tr w:rsidR="00735C9F" w:rsidRPr="00735C9F" w14:paraId="4D8DEF86" w14:textId="77777777" w:rsidTr="00735C9F">
        <w:tc>
          <w:tcPr>
            <w:tcW w:w="4291" w:type="dxa"/>
            <w:tcBorders>
              <w:left w:val="single" w:sz="4" w:space="0" w:color="auto"/>
              <w:bottom w:val="single" w:sz="4" w:space="0" w:color="auto"/>
            </w:tcBorders>
          </w:tcPr>
          <w:p w14:paraId="58166155" w14:textId="77777777" w:rsidR="00735C9F" w:rsidRPr="00735C9F" w:rsidRDefault="00735C9F" w:rsidP="00541D7A">
            <w:pPr>
              <w:spacing w:after="0" w:line="240" w:lineRule="auto"/>
              <w:ind w:right="378"/>
              <w:rPr>
                <w:rFonts w:ascii="Lora" w:hAnsi="Lora" w:cs="Arial"/>
                <w:sz w:val="24"/>
                <w:szCs w:val="24"/>
              </w:rPr>
            </w:pPr>
          </w:p>
        </w:tc>
        <w:tc>
          <w:tcPr>
            <w:tcW w:w="5339" w:type="dxa"/>
            <w:gridSpan w:val="2"/>
            <w:tcBorders>
              <w:bottom w:val="single" w:sz="4" w:space="0" w:color="auto"/>
              <w:right w:val="single" w:sz="4" w:space="0" w:color="auto"/>
            </w:tcBorders>
          </w:tcPr>
          <w:p w14:paraId="6DA0D165" w14:textId="77777777" w:rsidR="00735C9F" w:rsidRPr="00735C9F" w:rsidRDefault="00735C9F" w:rsidP="00622E78">
            <w:pPr>
              <w:spacing w:after="0" w:line="240" w:lineRule="auto"/>
              <w:rPr>
                <w:rFonts w:ascii="Lora" w:hAnsi="Lora" w:cs="Arial"/>
                <w:sz w:val="24"/>
                <w:szCs w:val="24"/>
              </w:rPr>
            </w:pPr>
          </w:p>
        </w:tc>
      </w:tr>
    </w:tbl>
    <w:p w14:paraId="3B8E6014" w14:textId="1DE3E9C1" w:rsidR="007E55AB" w:rsidRPr="00735C9F" w:rsidRDefault="007E55AB" w:rsidP="000C622E">
      <w:pPr>
        <w:spacing w:after="0" w:line="240" w:lineRule="auto"/>
        <w:rPr>
          <w:rFonts w:ascii="Lora" w:hAnsi="Lora" w:cs="Arial"/>
          <w:color w:val="FF0000"/>
          <w:sz w:val="24"/>
          <w:szCs w:val="24"/>
        </w:rPr>
      </w:pPr>
    </w:p>
    <w:p w14:paraId="7DDBD779" w14:textId="77777777" w:rsidR="00EA68B8" w:rsidRPr="00735C9F" w:rsidRDefault="00EA68B8" w:rsidP="00FC03D1">
      <w:pPr>
        <w:spacing w:after="0" w:line="240" w:lineRule="auto"/>
        <w:rPr>
          <w:rFonts w:ascii="Lora" w:hAnsi="Lora" w:cs="Arial"/>
          <w:color w:val="FF0000"/>
          <w:sz w:val="24"/>
          <w:szCs w:val="24"/>
        </w:rPr>
      </w:pPr>
    </w:p>
    <w:p w14:paraId="5BA41A7E" w14:textId="77777777" w:rsidR="005003DC" w:rsidRDefault="005003DC" w:rsidP="00FC03D1">
      <w:pPr>
        <w:spacing w:after="0" w:line="240" w:lineRule="auto"/>
        <w:rPr>
          <w:rFonts w:ascii="Lora" w:hAnsi="Lora" w:cs="Arial"/>
          <w:sz w:val="24"/>
          <w:szCs w:val="24"/>
        </w:rPr>
      </w:pPr>
    </w:p>
    <w:p w14:paraId="2F68CFD3" w14:textId="77777777" w:rsidR="005003DC" w:rsidRDefault="005003DC" w:rsidP="00FC03D1">
      <w:pPr>
        <w:spacing w:after="0" w:line="240" w:lineRule="auto"/>
        <w:rPr>
          <w:rFonts w:ascii="Lora" w:hAnsi="Lora" w:cs="Arial"/>
          <w:sz w:val="24"/>
          <w:szCs w:val="24"/>
        </w:rPr>
      </w:pPr>
    </w:p>
    <w:p w14:paraId="1E4EDCCB" w14:textId="77777777" w:rsidR="005003DC" w:rsidRDefault="005003DC" w:rsidP="00FC03D1">
      <w:pPr>
        <w:spacing w:after="0" w:line="240" w:lineRule="auto"/>
        <w:rPr>
          <w:rFonts w:ascii="Lora" w:hAnsi="Lora" w:cs="Arial"/>
          <w:sz w:val="24"/>
          <w:szCs w:val="24"/>
        </w:rPr>
      </w:pPr>
    </w:p>
    <w:p w14:paraId="0C08F4D8" w14:textId="77777777" w:rsidR="005003DC" w:rsidRDefault="005003DC" w:rsidP="00FC03D1">
      <w:pPr>
        <w:spacing w:after="0" w:line="240" w:lineRule="auto"/>
        <w:rPr>
          <w:rFonts w:ascii="Lora" w:hAnsi="Lora" w:cs="Arial"/>
          <w:sz w:val="24"/>
          <w:szCs w:val="24"/>
        </w:rPr>
      </w:pPr>
    </w:p>
    <w:p w14:paraId="461F5823" w14:textId="77777777" w:rsidR="005003DC" w:rsidRDefault="005003DC" w:rsidP="00FC03D1">
      <w:pPr>
        <w:spacing w:after="0" w:line="240" w:lineRule="auto"/>
        <w:rPr>
          <w:rFonts w:ascii="Lora" w:hAnsi="Lora" w:cs="Arial"/>
          <w:sz w:val="24"/>
          <w:szCs w:val="24"/>
        </w:rPr>
      </w:pPr>
    </w:p>
    <w:p w14:paraId="7C7116E4" w14:textId="77777777" w:rsidR="005003DC" w:rsidRDefault="005003DC" w:rsidP="00FC03D1">
      <w:pPr>
        <w:spacing w:after="0" w:line="240" w:lineRule="auto"/>
        <w:rPr>
          <w:rFonts w:ascii="Lora" w:hAnsi="Lora" w:cs="Arial"/>
          <w:sz w:val="24"/>
          <w:szCs w:val="24"/>
        </w:rPr>
      </w:pPr>
    </w:p>
    <w:p w14:paraId="1613FB3F" w14:textId="77777777" w:rsidR="005003DC" w:rsidRDefault="005003DC" w:rsidP="00FC03D1">
      <w:pPr>
        <w:spacing w:after="0" w:line="240" w:lineRule="auto"/>
        <w:rPr>
          <w:rFonts w:ascii="Lora" w:hAnsi="Lora" w:cs="Arial"/>
          <w:sz w:val="24"/>
          <w:szCs w:val="24"/>
        </w:rPr>
      </w:pPr>
    </w:p>
    <w:p w14:paraId="15381713" w14:textId="77777777" w:rsidR="005003DC" w:rsidRDefault="005003DC" w:rsidP="00FC03D1">
      <w:pPr>
        <w:spacing w:after="0" w:line="240" w:lineRule="auto"/>
        <w:rPr>
          <w:rFonts w:ascii="Lora" w:hAnsi="Lora" w:cs="Arial"/>
          <w:sz w:val="24"/>
          <w:szCs w:val="24"/>
        </w:rPr>
      </w:pPr>
    </w:p>
    <w:p w14:paraId="7A491D80" w14:textId="77777777" w:rsidR="005003DC" w:rsidRDefault="005003DC" w:rsidP="00FC03D1">
      <w:pPr>
        <w:spacing w:after="0" w:line="240" w:lineRule="auto"/>
        <w:rPr>
          <w:rFonts w:ascii="Lora" w:hAnsi="Lora" w:cs="Arial"/>
          <w:sz w:val="24"/>
          <w:szCs w:val="24"/>
        </w:rPr>
      </w:pPr>
    </w:p>
    <w:p w14:paraId="5D85E5D3" w14:textId="77777777" w:rsidR="005003DC" w:rsidRDefault="005003DC" w:rsidP="00FC03D1">
      <w:pPr>
        <w:spacing w:after="0" w:line="240" w:lineRule="auto"/>
        <w:rPr>
          <w:rFonts w:ascii="Lora" w:hAnsi="Lora" w:cs="Arial"/>
          <w:sz w:val="24"/>
          <w:szCs w:val="24"/>
        </w:rPr>
      </w:pPr>
    </w:p>
    <w:p w14:paraId="3A64E5AC" w14:textId="61FDB7ED" w:rsidR="00047469" w:rsidRPr="00735C9F" w:rsidRDefault="00047469" w:rsidP="00FC03D1">
      <w:pPr>
        <w:spacing w:after="0" w:line="240" w:lineRule="auto"/>
        <w:rPr>
          <w:rFonts w:ascii="Lora" w:hAnsi="Lora" w:cs="Arial"/>
          <w:sz w:val="24"/>
          <w:szCs w:val="24"/>
        </w:rPr>
      </w:pPr>
      <w:r w:rsidRPr="00735C9F">
        <w:rPr>
          <w:rFonts w:ascii="Lora" w:hAnsi="Lora" w:cs="Arial"/>
          <w:sz w:val="24"/>
          <w:szCs w:val="24"/>
        </w:rPr>
        <w:lastRenderedPageBreak/>
        <w:t xml:space="preserve">If you want to be in this study, please sign your name. You will </w:t>
      </w:r>
      <w:r w:rsidR="00022415" w:rsidRPr="00735C9F">
        <w:rPr>
          <w:rFonts w:ascii="Lora" w:hAnsi="Lora" w:cs="Arial"/>
          <w:sz w:val="24"/>
          <w:szCs w:val="24"/>
        </w:rPr>
        <w:t xml:space="preserve">be given a copy of this form </w:t>
      </w:r>
      <w:r w:rsidR="000512D7" w:rsidRPr="00735C9F">
        <w:rPr>
          <w:rFonts w:ascii="Lora" w:hAnsi="Lora" w:cs="Arial"/>
          <w:sz w:val="24"/>
          <w:szCs w:val="24"/>
        </w:rPr>
        <w:t xml:space="preserve">to keep </w:t>
      </w:r>
      <w:r w:rsidR="00022415" w:rsidRPr="00735C9F">
        <w:rPr>
          <w:rFonts w:ascii="Lora" w:hAnsi="Lora" w:cs="Arial"/>
          <w:sz w:val="24"/>
          <w:szCs w:val="24"/>
        </w:rPr>
        <w:t xml:space="preserve">so that you can </w:t>
      </w:r>
      <w:r w:rsidR="008A144C" w:rsidRPr="00735C9F">
        <w:rPr>
          <w:rFonts w:ascii="Lora" w:hAnsi="Lora" w:cs="Arial"/>
          <w:sz w:val="24"/>
          <w:szCs w:val="24"/>
        </w:rPr>
        <w:t>look at it again later</w:t>
      </w:r>
      <w:r w:rsidR="00022415" w:rsidRPr="00735C9F">
        <w:rPr>
          <w:rFonts w:ascii="Lora" w:hAnsi="Lora" w:cs="Arial"/>
          <w:sz w:val="24"/>
          <w:szCs w:val="24"/>
        </w:rPr>
        <w:t>.</w:t>
      </w:r>
      <w:r w:rsidRPr="00735C9F">
        <w:rPr>
          <w:rFonts w:ascii="Lora" w:hAnsi="Lora" w:cs="Arial"/>
          <w:sz w:val="24"/>
          <w:szCs w:val="24"/>
        </w:rPr>
        <w:t xml:space="preserve"> </w:t>
      </w:r>
    </w:p>
    <w:p w14:paraId="4BCBDB5D" w14:textId="77777777" w:rsidR="00022415" w:rsidRPr="00735C9F" w:rsidRDefault="00022415" w:rsidP="00FC03D1">
      <w:pPr>
        <w:spacing w:after="0" w:line="240" w:lineRule="auto"/>
        <w:rPr>
          <w:rFonts w:ascii="Lora" w:hAnsi="Lora" w:cs="Arial"/>
          <w:sz w:val="24"/>
          <w:szCs w:val="24"/>
        </w:rPr>
      </w:pPr>
    </w:p>
    <w:p w14:paraId="66AB5D7E" w14:textId="77777777" w:rsidR="00022415" w:rsidRPr="00735C9F" w:rsidRDefault="00022415" w:rsidP="00022415">
      <w:pPr>
        <w:pStyle w:val="EndnoteText"/>
        <w:widowControl/>
        <w:tabs>
          <w:tab w:val="left" w:pos="-720"/>
        </w:tabs>
        <w:suppressAutoHyphens/>
        <w:rPr>
          <w:rFonts w:asciiTheme="minorHAnsi" w:hAnsiTheme="minorHAnsi" w:cstheme="minorHAnsi"/>
          <w:szCs w:val="24"/>
        </w:rPr>
      </w:pPr>
      <w:r w:rsidRPr="00735C9F">
        <w:rPr>
          <w:rFonts w:asciiTheme="minorHAnsi" w:hAnsiTheme="minorHAnsi" w:cstheme="minorHAnsi"/>
          <w:snapToGrid/>
          <w:szCs w:val="24"/>
        </w:rPr>
        <w:t>_______________________________________</w:t>
      </w:r>
      <w:r w:rsidR="00960FD1" w:rsidRPr="00735C9F">
        <w:rPr>
          <w:rFonts w:asciiTheme="minorHAnsi" w:hAnsiTheme="minorHAnsi" w:cstheme="minorHAnsi"/>
          <w:snapToGrid/>
          <w:szCs w:val="24"/>
        </w:rPr>
        <w:t>______________________</w:t>
      </w:r>
    </w:p>
    <w:p w14:paraId="572E9B64" w14:textId="77777777" w:rsidR="00022415" w:rsidRPr="00735C9F" w:rsidRDefault="00022415" w:rsidP="00022415">
      <w:pPr>
        <w:tabs>
          <w:tab w:val="left" w:pos="-720"/>
        </w:tabs>
        <w:suppressAutoHyphens/>
        <w:spacing w:after="0" w:line="240" w:lineRule="auto"/>
        <w:rPr>
          <w:rFonts w:ascii="Lora" w:hAnsi="Lora" w:cs="Arial"/>
          <w:sz w:val="24"/>
          <w:szCs w:val="24"/>
        </w:rPr>
      </w:pPr>
      <w:r w:rsidRPr="00735C9F">
        <w:rPr>
          <w:rFonts w:ascii="Lora" w:hAnsi="Lora" w:cs="Arial"/>
          <w:sz w:val="24"/>
          <w:szCs w:val="24"/>
        </w:rPr>
        <w:t>Minor Providing Assent</w:t>
      </w:r>
      <w:r w:rsidRPr="00735C9F">
        <w:rPr>
          <w:rFonts w:ascii="Lora" w:hAnsi="Lora" w:cs="Arial"/>
          <w:sz w:val="24"/>
          <w:szCs w:val="24"/>
        </w:rPr>
        <w:tab/>
      </w:r>
      <w:r w:rsidRPr="00735C9F">
        <w:rPr>
          <w:rFonts w:ascii="Lora" w:hAnsi="Lora" w:cs="Arial"/>
          <w:sz w:val="24"/>
          <w:szCs w:val="24"/>
        </w:rPr>
        <w:tab/>
      </w:r>
      <w:r w:rsidRPr="00735C9F">
        <w:rPr>
          <w:rFonts w:ascii="Lora" w:hAnsi="Lora" w:cs="Arial"/>
          <w:sz w:val="24"/>
          <w:szCs w:val="24"/>
        </w:rPr>
        <w:tab/>
      </w:r>
      <w:r w:rsidRPr="00735C9F">
        <w:rPr>
          <w:rFonts w:ascii="Lora" w:hAnsi="Lora" w:cs="Arial"/>
          <w:sz w:val="24"/>
          <w:szCs w:val="24"/>
        </w:rPr>
        <w:tab/>
      </w:r>
      <w:r w:rsidRPr="00735C9F">
        <w:rPr>
          <w:rFonts w:ascii="Lora" w:hAnsi="Lora" w:cs="Arial"/>
          <w:sz w:val="24"/>
          <w:szCs w:val="24"/>
        </w:rPr>
        <w:tab/>
        <w:t>Date</w:t>
      </w:r>
    </w:p>
    <w:p w14:paraId="170353E8" w14:textId="77777777" w:rsidR="00B02A97" w:rsidRPr="00735C9F" w:rsidRDefault="00B02A97" w:rsidP="00022415">
      <w:pPr>
        <w:tabs>
          <w:tab w:val="left" w:pos="-720"/>
        </w:tabs>
        <w:suppressAutoHyphens/>
        <w:spacing w:after="0" w:line="240" w:lineRule="auto"/>
        <w:rPr>
          <w:rFonts w:ascii="Lora" w:hAnsi="Lora" w:cs="Arial"/>
          <w:bCs/>
          <w:sz w:val="24"/>
          <w:szCs w:val="24"/>
        </w:rPr>
      </w:pPr>
    </w:p>
    <w:p w14:paraId="75B6B84E" w14:textId="77777777" w:rsidR="00022415" w:rsidRPr="00735C9F" w:rsidRDefault="00022415" w:rsidP="00022415">
      <w:pPr>
        <w:tabs>
          <w:tab w:val="left" w:pos="-720"/>
        </w:tabs>
        <w:suppressAutoHyphens/>
        <w:spacing w:after="0" w:line="240" w:lineRule="auto"/>
        <w:rPr>
          <w:rFonts w:asciiTheme="minorHAnsi" w:hAnsiTheme="minorHAnsi" w:cstheme="minorHAnsi"/>
          <w:bCs/>
          <w:sz w:val="24"/>
          <w:szCs w:val="24"/>
        </w:rPr>
      </w:pPr>
      <w:r w:rsidRPr="00735C9F">
        <w:rPr>
          <w:rFonts w:asciiTheme="minorHAnsi" w:hAnsiTheme="minorHAnsi" w:cstheme="minorHAnsi"/>
          <w:bCs/>
          <w:sz w:val="24"/>
          <w:szCs w:val="24"/>
        </w:rPr>
        <w:t>_______________________________________</w:t>
      </w:r>
      <w:r w:rsidR="00960FD1" w:rsidRPr="00735C9F">
        <w:rPr>
          <w:rFonts w:asciiTheme="minorHAnsi" w:hAnsiTheme="minorHAnsi" w:cstheme="minorHAnsi"/>
          <w:bCs/>
          <w:sz w:val="24"/>
          <w:szCs w:val="24"/>
        </w:rPr>
        <w:t>_____________</w:t>
      </w:r>
    </w:p>
    <w:p w14:paraId="7DC97E0B" w14:textId="77777777" w:rsidR="00022415" w:rsidRPr="00735C9F" w:rsidRDefault="00022415" w:rsidP="00022415">
      <w:pPr>
        <w:tabs>
          <w:tab w:val="left" w:pos="-720"/>
        </w:tabs>
        <w:suppressAutoHyphens/>
        <w:spacing w:after="0" w:line="240" w:lineRule="auto"/>
        <w:rPr>
          <w:rFonts w:ascii="Lora" w:hAnsi="Lora" w:cs="Arial"/>
          <w:bCs/>
          <w:sz w:val="24"/>
          <w:szCs w:val="24"/>
        </w:rPr>
      </w:pPr>
      <w:r w:rsidRPr="00735C9F">
        <w:rPr>
          <w:rFonts w:ascii="Lora" w:hAnsi="Lora" w:cs="Arial"/>
          <w:bCs/>
          <w:sz w:val="24"/>
          <w:szCs w:val="24"/>
        </w:rPr>
        <w:t>Name of Minor Providing Assent Printed</w:t>
      </w:r>
    </w:p>
    <w:p w14:paraId="35F579FC" w14:textId="77777777" w:rsidR="00022415" w:rsidRPr="00735C9F" w:rsidRDefault="00022415" w:rsidP="00FC03D1">
      <w:pPr>
        <w:spacing w:after="0" w:line="240" w:lineRule="auto"/>
        <w:rPr>
          <w:rFonts w:ascii="Lora" w:hAnsi="Lora" w:cs="Arial"/>
          <w:sz w:val="24"/>
          <w:szCs w:val="24"/>
        </w:rPr>
      </w:pPr>
    </w:p>
    <w:p w14:paraId="25559A7B" w14:textId="77777777" w:rsidR="00047469" w:rsidRPr="00735C9F" w:rsidRDefault="00047469" w:rsidP="00FC03D1">
      <w:pPr>
        <w:spacing w:after="0" w:line="240" w:lineRule="auto"/>
        <w:rPr>
          <w:rFonts w:ascii="Lora" w:hAnsi="Lora" w:cs="Arial"/>
          <w:sz w:val="24"/>
          <w:szCs w:val="24"/>
        </w:rPr>
      </w:pPr>
    </w:p>
    <w:p w14:paraId="601423AB" w14:textId="77777777" w:rsidR="00022415" w:rsidRPr="00735C9F" w:rsidRDefault="00022415" w:rsidP="00022415">
      <w:pPr>
        <w:tabs>
          <w:tab w:val="left" w:pos="-720"/>
        </w:tabs>
        <w:suppressAutoHyphens/>
        <w:spacing w:after="0" w:line="240" w:lineRule="auto"/>
        <w:rPr>
          <w:rFonts w:asciiTheme="minorHAnsi" w:hAnsiTheme="minorHAnsi" w:cstheme="minorHAnsi"/>
          <w:bCs/>
          <w:sz w:val="24"/>
          <w:szCs w:val="24"/>
        </w:rPr>
      </w:pPr>
      <w:r w:rsidRPr="00735C9F">
        <w:rPr>
          <w:rFonts w:asciiTheme="minorHAnsi" w:hAnsiTheme="minorHAnsi" w:cstheme="minorHAnsi"/>
          <w:bCs/>
          <w:sz w:val="24"/>
          <w:szCs w:val="24"/>
        </w:rPr>
        <w:t>_______________________________________</w:t>
      </w:r>
      <w:r w:rsidR="00960FD1" w:rsidRPr="00735C9F">
        <w:rPr>
          <w:rFonts w:asciiTheme="minorHAnsi" w:hAnsiTheme="minorHAnsi" w:cstheme="minorHAnsi"/>
          <w:bCs/>
          <w:sz w:val="24"/>
          <w:szCs w:val="24"/>
        </w:rPr>
        <w:t>______________________</w:t>
      </w:r>
      <w:r w:rsidRPr="00735C9F">
        <w:rPr>
          <w:rFonts w:asciiTheme="minorHAnsi" w:hAnsiTheme="minorHAnsi" w:cstheme="minorHAnsi"/>
          <w:bCs/>
          <w:sz w:val="24"/>
          <w:szCs w:val="24"/>
        </w:rPr>
        <w:t xml:space="preserve">                                      </w:t>
      </w:r>
    </w:p>
    <w:p w14:paraId="7FA93FCB" w14:textId="77777777" w:rsidR="00022415" w:rsidRPr="00735C9F" w:rsidRDefault="00022415" w:rsidP="00022415">
      <w:pPr>
        <w:tabs>
          <w:tab w:val="left" w:pos="-720"/>
        </w:tabs>
        <w:suppressAutoHyphens/>
        <w:spacing w:after="0" w:line="240" w:lineRule="auto"/>
        <w:rPr>
          <w:rFonts w:ascii="Lora" w:hAnsi="Lora" w:cs="Arial"/>
          <w:bCs/>
          <w:sz w:val="24"/>
          <w:szCs w:val="24"/>
        </w:rPr>
      </w:pPr>
      <w:r w:rsidRPr="00735C9F">
        <w:rPr>
          <w:rFonts w:ascii="Lora" w:hAnsi="Lora" w:cs="Arial"/>
          <w:bCs/>
          <w:sz w:val="24"/>
          <w:szCs w:val="24"/>
        </w:rPr>
        <w:t xml:space="preserve">Signature of Researcher or Designee       </w:t>
      </w:r>
      <w:r w:rsidRPr="00735C9F">
        <w:rPr>
          <w:rFonts w:ascii="Lora" w:hAnsi="Lora" w:cs="Arial"/>
          <w:bCs/>
          <w:sz w:val="24"/>
          <w:szCs w:val="24"/>
        </w:rPr>
        <w:tab/>
      </w:r>
      <w:r w:rsidRPr="00735C9F">
        <w:rPr>
          <w:rFonts w:ascii="Lora" w:hAnsi="Lora" w:cs="Arial"/>
          <w:bCs/>
          <w:sz w:val="24"/>
          <w:szCs w:val="24"/>
        </w:rPr>
        <w:tab/>
      </w:r>
      <w:r w:rsidRPr="00735C9F">
        <w:rPr>
          <w:rFonts w:ascii="Lora" w:hAnsi="Lora" w:cs="Arial"/>
          <w:bCs/>
          <w:sz w:val="24"/>
          <w:szCs w:val="24"/>
        </w:rPr>
        <w:tab/>
        <w:t>Date</w:t>
      </w:r>
    </w:p>
    <w:p w14:paraId="1B01456F" w14:textId="77777777" w:rsidR="00B02A97" w:rsidRPr="00735C9F" w:rsidRDefault="00B02A97" w:rsidP="00022415">
      <w:pPr>
        <w:tabs>
          <w:tab w:val="left" w:pos="-720"/>
        </w:tabs>
        <w:suppressAutoHyphens/>
        <w:spacing w:after="0" w:line="240" w:lineRule="auto"/>
        <w:rPr>
          <w:rFonts w:ascii="Lora" w:hAnsi="Lora" w:cs="Arial"/>
          <w:bCs/>
          <w:sz w:val="24"/>
          <w:szCs w:val="24"/>
        </w:rPr>
      </w:pPr>
    </w:p>
    <w:p w14:paraId="1AD18260" w14:textId="77777777" w:rsidR="00022415" w:rsidRPr="00735C9F" w:rsidRDefault="00022415" w:rsidP="00022415">
      <w:pPr>
        <w:tabs>
          <w:tab w:val="left" w:pos="-720"/>
        </w:tabs>
        <w:suppressAutoHyphens/>
        <w:spacing w:after="0" w:line="240" w:lineRule="auto"/>
        <w:rPr>
          <w:rFonts w:asciiTheme="minorHAnsi" w:hAnsiTheme="minorHAnsi" w:cstheme="minorHAnsi"/>
          <w:bCs/>
          <w:sz w:val="24"/>
          <w:szCs w:val="24"/>
        </w:rPr>
      </w:pPr>
      <w:r w:rsidRPr="00735C9F">
        <w:rPr>
          <w:rFonts w:asciiTheme="minorHAnsi" w:hAnsiTheme="minorHAnsi" w:cstheme="minorHAnsi"/>
          <w:bCs/>
          <w:sz w:val="24"/>
          <w:szCs w:val="24"/>
        </w:rPr>
        <w:t>____________________________________</w:t>
      </w:r>
      <w:r w:rsidR="00960FD1" w:rsidRPr="00735C9F">
        <w:rPr>
          <w:rFonts w:asciiTheme="minorHAnsi" w:hAnsiTheme="minorHAnsi" w:cstheme="minorHAnsi"/>
          <w:bCs/>
          <w:sz w:val="24"/>
          <w:szCs w:val="24"/>
        </w:rPr>
        <w:t>____________</w:t>
      </w:r>
    </w:p>
    <w:p w14:paraId="7283688D" w14:textId="77777777" w:rsidR="00022415" w:rsidRPr="00735C9F" w:rsidRDefault="00022415" w:rsidP="00022415">
      <w:pPr>
        <w:tabs>
          <w:tab w:val="left" w:pos="-720"/>
        </w:tabs>
        <w:suppressAutoHyphens/>
        <w:spacing w:after="0" w:line="240" w:lineRule="auto"/>
        <w:rPr>
          <w:rFonts w:ascii="Lora" w:hAnsi="Lora" w:cs="Arial"/>
          <w:bCs/>
          <w:sz w:val="24"/>
          <w:szCs w:val="24"/>
        </w:rPr>
      </w:pPr>
      <w:r w:rsidRPr="00735C9F">
        <w:rPr>
          <w:rFonts w:ascii="Lora" w:hAnsi="Lora" w:cs="Arial"/>
          <w:bCs/>
          <w:sz w:val="24"/>
          <w:szCs w:val="24"/>
        </w:rPr>
        <w:t>Name of Researcher or Designee Printed</w:t>
      </w:r>
    </w:p>
    <w:p w14:paraId="364ED499" w14:textId="77777777" w:rsidR="00022415" w:rsidRPr="00735C9F" w:rsidRDefault="00022415" w:rsidP="00FC03D1">
      <w:pPr>
        <w:spacing w:after="0" w:line="240" w:lineRule="auto"/>
        <w:rPr>
          <w:rFonts w:ascii="Lora" w:hAnsi="Lora" w:cs="Arial"/>
          <w:sz w:val="24"/>
          <w:szCs w:val="24"/>
        </w:rPr>
      </w:pPr>
    </w:p>
    <w:p w14:paraId="093EB04D" w14:textId="77777777" w:rsidR="00551D2A" w:rsidRPr="00735C9F" w:rsidRDefault="00551D2A" w:rsidP="00FC03D1">
      <w:pPr>
        <w:spacing w:after="0" w:line="240" w:lineRule="auto"/>
        <w:rPr>
          <w:rFonts w:ascii="Lora" w:hAnsi="Lora" w:cs="Arial"/>
          <w:sz w:val="24"/>
          <w:szCs w:val="24"/>
        </w:rPr>
      </w:pPr>
    </w:p>
    <w:p w14:paraId="44FE2EB9" w14:textId="77777777" w:rsidR="00551D2A" w:rsidRPr="00735C9F" w:rsidRDefault="00551D2A" w:rsidP="00551D2A">
      <w:pPr>
        <w:tabs>
          <w:tab w:val="left" w:pos="-720"/>
        </w:tabs>
        <w:suppressAutoHyphens/>
        <w:spacing w:after="0" w:line="240" w:lineRule="auto"/>
        <w:rPr>
          <w:rFonts w:ascii="Lora" w:eastAsia="Times New Roman" w:hAnsi="Lora" w:cs="Arial"/>
          <w:bCs/>
          <w:sz w:val="24"/>
          <w:szCs w:val="24"/>
        </w:rPr>
      </w:pPr>
      <w:r w:rsidRPr="00735C9F">
        <w:rPr>
          <w:rFonts w:ascii="Lora" w:eastAsia="Times New Roman" w:hAnsi="Lora" w:cs="Arial"/>
          <w:bCs/>
          <w:sz w:val="24"/>
          <w:szCs w:val="24"/>
        </w:rPr>
        <w:t>Name of Principal Investigator:</w:t>
      </w:r>
    </w:p>
    <w:p w14:paraId="66534440" w14:textId="77777777" w:rsidR="00551D2A" w:rsidRPr="00735C9F" w:rsidRDefault="00551D2A" w:rsidP="00551D2A">
      <w:pPr>
        <w:tabs>
          <w:tab w:val="left" w:pos="-720"/>
        </w:tabs>
        <w:suppressAutoHyphens/>
        <w:spacing w:after="0" w:line="240" w:lineRule="auto"/>
        <w:rPr>
          <w:rFonts w:ascii="Lora" w:eastAsia="Times New Roman" w:hAnsi="Lora" w:cs="Arial"/>
          <w:bCs/>
          <w:sz w:val="24"/>
          <w:szCs w:val="24"/>
        </w:rPr>
      </w:pPr>
      <w:r w:rsidRPr="00735C9F">
        <w:rPr>
          <w:rFonts w:ascii="Lora" w:eastAsia="Times New Roman" w:hAnsi="Lora" w:cs="Arial"/>
          <w:bCs/>
          <w:sz w:val="24"/>
          <w:szCs w:val="24"/>
        </w:rPr>
        <w:t>Address:</w:t>
      </w:r>
    </w:p>
    <w:p w14:paraId="236E2B4F" w14:textId="77777777" w:rsidR="00551D2A" w:rsidRPr="00735C9F" w:rsidRDefault="00551D2A" w:rsidP="00551D2A">
      <w:pPr>
        <w:tabs>
          <w:tab w:val="left" w:pos="-720"/>
        </w:tabs>
        <w:suppressAutoHyphens/>
        <w:spacing w:after="0" w:line="240" w:lineRule="auto"/>
        <w:rPr>
          <w:rFonts w:ascii="Lora" w:eastAsia="Times New Roman" w:hAnsi="Lora" w:cs="Arial"/>
          <w:bCs/>
          <w:sz w:val="24"/>
          <w:szCs w:val="24"/>
        </w:rPr>
      </w:pPr>
      <w:r w:rsidRPr="00735C9F">
        <w:rPr>
          <w:rFonts w:ascii="Lora" w:eastAsia="Times New Roman" w:hAnsi="Lora" w:cs="Arial"/>
          <w:bCs/>
          <w:sz w:val="24"/>
          <w:szCs w:val="24"/>
        </w:rPr>
        <w:t>Telephone Number:</w:t>
      </w:r>
    </w:p>
    <w:p w14:paraId="54804A4B" w14:textId="77777777" w:rsidR="00551D2A" w:rsidRPr="00735C9F" w:rsidRDefault="00551D2A" w:rsidP="00551D2A">
      <w:pPr>
        <w:tabs>
          <w:tab w:val="left" w:pos="-720"/>
        </w:tabs>
        <w:suppressAutoHyphens/>
        <w:spacing w:after="0" w:line="240" w:lineRule="auto"/>
        <w:rPr>
          <w:rFonts w:ascii="Lora" w:eastAsia="Times New Roman" w:hAnsi="Lora" w:cs="Arial"/>
          <w:bCs/>
          <w:sz w:val="24"/>
          <w:szCs w:val="24"/>
        </w:rPr>
      </w:pPr>
    </w:p>
    <w:p w14:paraId="58AEFBDB" w14:textId="77777777" w:rsidR="00551D2A" w:rsidRPr="00735C9F" w:rsidRDefault="00551D2A" w:rsidP="00551D2A">
      <w:pPr>
        <w:tabs>
          <w:tab w:val="left" w:pos="-720"/>
        </w:tabs>
        <w:suppressAutoHyphens/>
        <w:spacing w:after="0" w:line="240" w:lineRule="auto"/>
        <w:rPr>
          <w:rFonts w:ascii="Lora" w:eastAsia="Times New Roman" w:hAnsi="Lora" w:cs="Arial"/>
          <w:bCs/>
          <w:color w:val="FF0000"/>
          <w:sz w:val="24"/>
          <w:szCs w:val="24"/>
        </w:rPr>
      </w:pPr>
      <w:r w:rsidRPr="00735C9F">
        <w:rPr>
          <w:rFonts w:ascii="Lora" w:eastAsia="Times New Roman" w:hAnsi="Lora" w:cs="Arial"/>
          <w:bCs/>
          <w:color w:val="FF0000"/>
          <w:sz w:val="24"/>
          <w:szCs w:val="24"/>
        </w:rPr>
        <w:t>Name of Faculty Sponsor:</w:t>
      </w:r>
    </w:p>
    <w:p w14:paraId="4C00EDE1" w14:textId="77777777" w:rsidR="00551D2A" w:rsidRPr="00735C9F" w:rsidRDefault="00551D2A" w:rsidP="00551D2A">
      <w:pPr>
        <w:tabs>
          <w:tab w:val="left" w:pos="-720"/>
        </w:tabs>
        <w:suppressAutoHyphens/>
        <w:spacing w:after="0" w:line="240" w:lineRule="auto"/>
        <w:rPr>
          <w:rFonts w:ascii="Lora" w:eastAsia="Times New Roman" w:hAnsi="Lora" w:cs="Arial"/>
          <w:bCs/>
          <w:color w:val="FF0000"/>
          <w:sz w:val="24"/>
          <w:szCs w:val="24"/>
        </w:rPr>
      </w:pPr>
      <w:r w:rsidRPr="00735C9F">
        <w:rPr>
          <w:rFonts w:ascii="Lora" w:eastAsia="Times New Roman" w:hAnsi="Lora" w:cs="Arial"/>
          <w:bCs/>
          <w:color w:val="FF0000"/>
          <w:sz w:val="24"/>
          <w:szCs w:val="24"/>
        </w:rPr>
        <w:t>Address:</w:t>
      </w:r>
    </w:p>
    <w:p w14:paraId="5AB2AB1A" w14:textId="77777777" w:rsidR="00551D2A" w:rsidRPr="00735C9F" w:rsidRDefault="00551D2A" w:rsidP="00551D2A">
      <w:pPr>
        <w:tabs>
          <w:tab w:val="left" w:pos="-720"/>
        </w:tabs>
        <w:suppressAutoHyphens/>
        <w:spacing w:after="0" w:line="240" w:lineRule="auto"/>
        <w:rPr>
          <w:rFonts w:ascii="Lora" w:eastAsia="Times New Roman" w:hAnsi="Lora" w:cs="Arial"/>
          <w:bCs/>
          <w:color w:val="FF0000"/>
          <w:sz w:val="24"/>
          <w:szCs w:val="24"/>
        </w:rPr>
      </w:pPr>
      <w:r w:rsidRPr="00735C9F">
        <w:rPr>
          <w:rFonts w:ascii="Lora" w:eastAsia="Times New Roman" w:hAnsi="Lora" w:cs="Arial"/>
          <w:color w:val="FF0000"/>
          <w:sz w:val="24"/>
          <w:szCs w:val="24"/>
        </w:rPr>
        <w:t>Telephone Number:</w:t>
      </w:r>
      <w:r w:rsidRPr="00735C9F">
        <w:rPr>
          <w:rFonts w:ascii="Lora" w:eastAsia="Times New Roman" w:hAnsi="Lora" w:cs="Arial"/>
          <w:b/>
          <w:color w:val="FF0000"/>
          <w:sz w:val="24"/>
          <w:szCs w:val="24"/>
          <w:highlight w:val="yellow"/>
        </w:rPr>
        <w:t xml:space="preserve"> </w:t>
      </w:r>
    </w:p>
    <w:p w14:paraId="135AE089" w14:textId="77777777" w:rsidR="00551D2A" w:rsidRPr="00735C9F" w:rsidRDefault="00551D2A" w:rsidP="00FC03D1">
      <w:pPr>
        <w:spacing w:after="0" w:line="240" w:lineRule="auto"/>
        <w:rPr>
          <w:rFonts w:ascii="Lora" w:hAnsi="Lora" w:cs="Arial"/>
          <w:sz w:val="24"/>
          <w:szCs w:val="24"/>
        </w:rPr>
      </w:pPr>
    </w:p>
    <w:sectPr w:rsidR="00551D2A" w:rsidRPr="00735C9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9B05" w14:textId="77777777" w:rsidR="00EC315D" w:rsidRDefault="00EC315D" w:rsidP="00090F7A">
      <w:pPr>
        <w:spacing w:after="0" w:line="240" w:lineRule="auto"/>
      </w:pPr>
      <w:r>
        <w:separator/>
      </w:r>
    </w:p>
  </w:endnote>
  <w:endnote w:type="continuationSeparator" w:id="0">
    <w:p w14:paraId="538948C5" w14:textId="77777777" w:rsidR="00EC315D" w:rsidRDefault="00EC315D" w:rsidP="00090F7A">
      <w:pPr>
        <w:spacing w:after="0" w:line="240" w:lineRule="auto"/>
      </w:pPr>
      <w:r>
        <w:continuationSeparator/>
      </w:r>
    </w:p>
  </w:endnote>
  <w:endnote w:type="continuationNotice" w:id="1">
    <w:p w14:paraId="709D03A2" w14:textId="77777777" w:rsidR="003225C1" w:rsidRDefault="00322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76D3" w14:textId="0C1B8D99" w:rsidR="00960FD1" w:rsidRPr="00A732A4" w:rsidRDefault="00D87883" w:rsidP="00960FD1">
    <w:pPr>
      <w:pStyle w:val="Footer"/>
      <w:rPr>
        <w:rFonts w:ascii="Arial" w:hAnsi="Arial" w:cs="Arial"/>
      </w:rPr>
    </w:pPr>
    <w:r w:rsidRPr="00A732A4">
      <w:rPr>
        <w:rFonts w:ascii="Arial" w:hAnsi="Arial" w:cs="Arial"/>
        <w:bCs/>
      </w:rPr>
      <w:t xml:space="preserve">[fill in current version </w:t>
    </w:r>
    <w:proofErr w:type="gramStart"/>
    <w:r w:rsidR="006F2E3A" w:rsidRPr="00A732A4">
      <w:rPr>
        <w:rFonts w:ascii="Arial" w:hAnsi="Arial" w:cs="Arial"/>
        <w:bCs/>
      </w:rPr>
      <w:t>date</w:t>
    </w:r>
    <w:r w:rsidR="006F2E3A">
      <w:rPr>
        <w:rFonts w:ascii="Arial" w:hAnsi="Arial" w:cs="Arial"/>
        <w:bCs/>
      </w:rPr>
      <w:t>]</w:t>
    </w:r>
    <w:r w:rsidR="006F2E3A" w:rsidRPr="00A732A4">
      <w:rPr>
        <w:rFonts w:ascii="Arial" w:hAnsi="Arial" w:cs="Arial"/>
      </w:rPr>
      <w:t xml:space="preserve">  </w:t>
    </w:r>
    <w:r w:rsidR="00960FD1" w:rsidRPr="00A732A4">
      <w:rPr>
        <w:rFonts w:ascii="Arial" w:hAnsi="Arial" w:cs="Arial"/>
      </w:rPr>
      <w:t xml:space="preserve"> </w:t>
    </w:r>
    <w:proofErr w:type="gramEnd"/>
    <w:r w:rsidR="00960FD1" w:rsidRPr="00A732A4">
      <w:rPr>
        <w:rFonts w:ascii="Arial" w:hAnsi="Arial" w:cs="Arial"/>
      </w:rPr>
      <w:t xml:space="preserve">                                               </w:t>
    </w:r>
    <w:r>
      <w:rPr>
        <w:rFonts w:ascii="Arial" w:hAnsi="Arial" w:cs="Arial"/>
      </w:rPr>
      <w:t xml:space="preserve">                                        </w:t>
    </w:r>
    <w:r w:rsidR="00960FD1" w:rsidRPr="00A732A4">
      <w:rPr>
        <w:rFonts w:ascii="Arial" w:hAnsi="Arial" w:cs="Arial"/>
      </w:rPr>
      <w:t xml:space="preserve">Page </w:t>
    </w:r>
    <w:r w:rsidR="00960FD1" w:rsidRPr="00A732A4">
      <w:rPr>
        <w:rFonts w:ascii="Arial" w:hAnsi="Arial" w:cs="Arial"/>
      </w:rPr>
      <w:fldChar w:fldCharType="begin"/>
    </w:r>
    <w:r w:rsidR="00960FD1" w:rsidRPr="00A732A4">
      <w:rPr>
        <w:rFonts w:ascii="Arial" w:hAnsi="Arial" w:cs="Arial"/>
      </w:rPr>
      <w:instrText xml:space="preserve"> PAGE </w:instrText>
    </w:r>
    <w:r w:rsidR="00960FD1" w:rsidRPr="00A732A4">
      <w:rPr>
        <w:rFonts w:ascii="Arial" w:hAnsi="Arial" w:cs="Arial"/>
      </w:rPr>
      <w:fldChar w:fldCharType="separate"/>
    </w:r>
    <w:r w:rsidR="00017B08">
      <w:rPr>
        <w:rFonts w:ascii="Arial" w:hAnsi="Arial" w:cs="Arial"/>
        <w:noProof/>
      </w:rPr>
      <w:t>1</w:t>
    </w:r>
    <w:r w:rsidR="00960FD1" w:rsidRPr="00A732A4">
      <w:rPr>
        <w:rFonts w:ascii="Arial" w:hAnsi="Arial" w:cs="Arial"/>
      </w:rPr>
      <w:fldChar w:fldCharType="end"/>
    </w:r>
    <w:r w:rsidR="00960FD1" w:rsidRPr="00A732A4">
      <w:rPr>
        <w:rFonts w:ascii="Arial" w:hAnsi="Arial" w:cs="Arial"/>
      </w:rPr>
      <w:t xml:space="preserve"> of </w:t>
    </w:r>
    <w:r w:rsidR="00960FD1" w:rsidRPr="00A732A4">
      <w:rPr>
        <w:rFonts w:ascii="Arial" w:hAnsi="Arial" w:cs="Arial"/>
      </w:rPr>
      <w:fldChar w:fldCharType="begin"/>
    </w:r>
    <w:r w:rsidR="00960FD1" w:rsidRPr="00A732A4">
      <w:rPr>
        <w:rFonts w:ascii="Arial" w:hAnsi="Arial" w:cs="Arial"/>
      </w:rPr>
      <w:instrText xml:space="preserve"> NUMPAGES </w:instrText>
    </w:r>
    <w:r w:rsidR="00960FD1" w:rsidRPr="00A732A4">
      <w:rPr>
        <w:rFonts w:ascii="Arial" w:hAnsi="Arial" w:cs="Arial"/>
      </w:rPr>
      <w:fldChar w:fldCharType="separate"/>
    </w:r>
    <w:r w:rsidR="00017B08">
      <w:rPr>
        <w:rFonts w:ascii="Arial" w:hAnsi="Arial" w:cs="Arial"/>
        <w:noProof/>
      </w:rPr>
      <w:t>5</w:t>
    </w:r>
    <w:r w:rsidR="00960FD1" w:rsidRPr="00A732A4">
      <w:rPr>
        <w:rFonts w:ascii="Arial" w:hAnsi="Arial" w:cs="Arial"/>
      </w:rPr>
      <w:fldChar w:fldCharType="end"/>
    </w:r>
    <w:r w:rsidR="00960FD1" w:rsidRPr="00A732A4">
      <w:rPr>
        <w:rFonts w:ascii="Arial" w:hAnsi="Arial" w:cs="Arial"/>
      </w:rPr>
      <w:t xml:space="preserve">                        </w:t>
    </w:r>
  </w:p>
  <w:p w14:paraId="59A05E95" w14:textId="77777777" w:rsidR="00960FD1" w:rsidRDefault="0096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894E" w14:textId="77777777" w:rsidR="00EC315D" w:rsidRDefault="00EC315D" w:rsidP="00090F7A">
      <w:pPr>
        <w:spacing w:after="0" w:line="240" w:lineRule="auto"/>
      </w:pPr>
      <w:r>
        <w:separator/>
      </w:r>
    </w:p>
  </w:footnote>
  <w:footnote w:type="continuationSeparator" w:id="0">
    <w:p w14:paraId="4C3E25FE" w14:textId="77777777" w:rsidR="00EC315D" w:rsidRDefault="00EC315D" w:rsidP="00090F7A">
      <w:pPr>
        <w:spacing w:after="0" w:line="240" w:lineRule="auto"/>
      </w:pPr>
      <w:r>
        <w:continuationSeparator/>
      </w:r>
    </w:p>
  </w:footnote>
  <w:footnote w:type="continuationNotice" w:id="1">
    <w:p w14:paraId="670E9AAF" w14:textId="77777777" w:rsidR="003225C1" w:rsidRDefault="00322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56F1" w14:textId="6441EF77" w:rsidR="005D7ED2" w:rsidRPr="00735C9F" w:rsidRDefault="00735C9F" w:rsidP="005D7ED2">
    <w:pPr>
      <w:tabs>
        <w:tab w:val="left" w:pos="-720"/>
      </w:tabs>
      <w:suppressAutoHyphens/>
      <w:jc w:val="right"/>
      <w:rPr>
        <w:rFonts w:ascii="Lora" w:hAnsi="Lora" w:cs="Arial"/>
        <w:b/>
        <w:bCs/>
        <w:color w:val="FF0000"/>
        <w:sz w:val="24"/>
        <w:szCs w:val="24"/>
      </w:rPr>
    </w:pPr>
    <w:r w:rsidRPr="00735C9F">
      <w:rPr>
        <w:rStyle w:val="normaltextrun"/>
        <w:rFonts w:ascii="Lora" w:hAnsi="Lora"/>
        <w:b/>
        <w:bCs/>
        <w:color w:val="FF0000"/>
        <w:sz w:val="24"/>
        <w:szCs w:val="24"/>
        <w:shd w:val="clear" w:color="auto" w:fill="FFFFFF"/>
      </w:rPr>
      <w:t xml:space="preserve">Child or Adult </w:t>
    </w:r>
    <w:r w:rsidR="005D7ED2" w:rsidRPr="00735C9F">
      <w:rPr>
        <w:rFonts w:ascii="Lora" w:hAnsi="Lora" w:cs="Arial"/>
        <w:b/>
        <w:bCs/>
        <w:color w:val="FF0000"/>
        <w:sz w:val="24"/>
        <w:szCs w:val="24"/>
      </w:rPr>
      <w:t xml:space="preserve">Assent Template with Guidance – </w:t>
    </w:r>
    <w:r w:rsidR="005D7ED2" w:rsidRPr="00735C9F">
      <w:rPr>
        <w:rFonts w:ascii="Lora" w:hAnsi="Lora" w:cs="Arial"/>
        <w:b/>
        <w:bCs/>
        <w:color w:val="FF0000"/>
        <w:sz w:val="24"/>
        <w:szCs w:val="24"/>
      </w:rPr>
      <w:t>2.18</w:t>
    </w:r>
    <w:r w:rsidR="005D7ED2" w:rsidRPr="00735C9F">
      <w:rPr>
        <w:rFonts w:ascii="Lora" w:hAnsi="Lora" w:cs="Arial"/>
        <w:b/>
        <w:bCs/>
        <w:color w:val="FF0000"/>
        <w:sz w:val="24"/>
        <w:szCs w:val="24"/>
      </w:rPr>
      <w:t>.2025</w:t>
    </w:r>
  </w:p>
  <w:p w14:paraId="1F912E4B" w14:textId="77777777" w:rsidR="005D7ED2" w:rsidRDefault="005D7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539B"/>
    <w:multiLevelType w:val="hybridMultilevel"/>
    <w:tmpl w:val="DC08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E0C95"/>
    <w:multiLevelType w:val="hybridMultilevel"/>
    <w:tmpl w:val="28C688E0"/>
    <w:lvl w:ilvl="0" w:tplc="04090001">
      <w:start w:val="1"/>
      <w:numFmt w:val="bullet"/>
      <w:lvlText w:val=""/>
      <w:lvlJc w:val="left"/>
      <w:pPr>
        <w:ind w:left="1440" w:hanging="360"/>
      </w:pPr>
      <w:rPr>
        <w:rFonts w:ascii="Symbol" w:hAnsi="Symbol" w:hint="default"/>
      </w:rPr>
    </w:lvl>
    <w:lvl w:ilvl="1" w:tplc="D124F65A">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72511"/>
    <w:multiLevelType w:val="hybridMultilevel"/>
    <w:tmpl w:val="76BE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B3C86"/>
    <w:multiLevelType w:val="hybridMultilevel"/>
    <w:tmpl w:val="64DE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F5DC5"/>
    <w:multiLevelType w:val="hybridMultilevel"/>
    <w:tmpl w:val="B4FA4926"/>
    <w:lvl w:ilvl="0" w:tplc="FCB2D1E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316A55"/>
    <w:multiLevelType w:val="hybridMultilevel"/>
    <w:tmpl w:val="D186852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0574AD"/>
    <w:multiLevelType w:val="hybridMultilevel"/>
    <w:tmpl w:val="7BA0355E"/>
    <w:lvl w:ilvl="0" w:tplc="B07617D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267759">
    <w:abstractNumId w:val="1"/>
  </w:num>
  <w:num w:numId="2" w16cid:durableId="609434848">
    <w:abstractNumId w:val="6"/>
  </w:num>
  <w:num w:numId="3" w16cid:durableId="1693651573">
    <w:abstractNumId w:val="5"/>
  </w:num>
  <w:num w:numId="4" w16cid:durableId="1293439072">
    <w:abstractNumId w:val="2"/>
  </w:num>
  <w:num w:numId="5" w16cid:durableId="98188874">
    <w:abstractNumId w:val="7"/>
  </w:num>
  <w:num w:numId="6" w16cid:durableId="1059673547">
    <w:abstractNumId w:val="0"/>
  </w:num>
  <w:num w:numId="7" w16cid:durableId="105469621">
    <w:abstractNumId w:val="4"/>
  </w:num>
  <w:num w:numId="8" w16cid:durableId="238753066">
    <w:abstractNumId w:val="3"/>
  </w:num>
  <w:num w:numId="9" w16cid:durableId="1135295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69"/>
    <w:rsid w:val="000018A6"/>
    <w:rsid w:val="00017B08"/>
    <w:rsid w:val="000208C0"/>
    <w:rsid w:val="00022415"/>
    <w:rsid w:val="00047469"/>
    <w:rsid w:val="000512D7"/>
    <w:rsid w:val="000539C2"/>
    <w:rsid w:val="00090F7A"/>
    <w:rsid w:val="00094E91"/>
    <w:rsid w:val="000B3695"/>
    <w:rsid w:val="000C622E"/>
    <w:rsid w:val="000D5421"/>
    <w:rsid w:val="000E3B6F"/>
    <w:rsid w:val="000E42C4"/>
    <w:rsid w:val="00137B72"/>
    <w:rsid w:val="00155EB3"/>
    <w:rsid w:val="00161379"/>
    <w:rsid w:val="001654C9"/>
    <w:rsid w:val="00165901"/>
    <w:rsid w:val="00196096"/>
    <w:rsid w:val="001966A4"/>
    <w:rsid w:val="001A15C0"/>
    <w:rsid w:val="001B27B1"/>
    <w:rsid w:val="001C7E80"/>
    <w:rsid w:val="001D2771"/>
    <w:rsid w:val="001D6BE7"/>
    <w:rsid w:val="00204A79"/>
    <w:rsid w:val="00220142"/>
    <w:rsid w:val="002514DA"/>
    <w:rsid w:val="00267614"/>
    <w:rsid w:val="002677A2"/>
    <w:rsid w:val="00280215"/>
    <w:rsid w:val="00291E9D"/>
    <w:rsid w:val="002E40A2"/>
    <w:rsid w:val="003225C1"/>
    <w:rsid w:val="00322EBE"/>
    <w:rsid w:val="003511BE"/>
    <w:rsid w:val="003772C2"/>
    <w:rsid w:val="00382A74"/>
    <w:rsid w:val="003A0E26"/>
    <w:rsid w:val="003A3E92"/>
    <w:rsid w:val="00447CBF"/>
    <w:rsid w:val="00455C88"/>
    <w:rsid w:val="00484149"/>
    <w:rsid w:val="00497487"/>
    <w:rsid w:val="0049775B"/>
    <w:rsid w:val="004C0217"/>
    <w:rsid w:val="005003DC"/>
    <w:rsid w:val="00536E67"/>
    <w:rsid w:val="00540C64"/>
    <w:rsid w:val="00541D7A"/>
    <w:rsid w:val="00551D2A"/>
    <w:rsid w:val="005A23B5"/>
    <w:rsid w:val="005C061D"/>
    <w:rsid w:val="005C7748"/>
    <w:rsid w:val="005D7ED2"/>
    <w:rsid w:val="005E7AD7"/>
    <w:rsid w:val="00622E78"/>
    <w:rsid w:val="0062407D"/>
    <w:rsid w:val="00652286"/>
    <w:rsid w:val="006532EE"/>
    <w:rsid w:val="006568E7"/>
    <w:rsid w:val="00677884"/>
    <w:rsid w:val="0068135B"/>
    <w:rsid w:val="00686216"/>
    <w:rsid w:val="006874B7"/>
    <w:rsid w:val="006A265E"/>
    <w:rsid w:val="006B3143"/>
    <w:rsid w:val="006C77F8"/>
    <w:rsid w:val="006D280B"/>
    <w:rsid w:val="006D4F74"/>
    <w:rsid w:val="006D549F"/>
    <w:rsid w:val="006D63BC"/>
    <w:rsid w:val="006D7F27"/>
    <w:rsid w:val="006F11BD"/>
    <w:rsid w:val="006F2E3A"/>
    <w:rsid w:val="00715AC4"/>
    <w:rsid w:val="00735C9F"/>
    <w:rsid w:val="00737CEE"/>
    <w:rsid w:val="00740FAA"/>
    <w:rsid w:val="00752B37"/>
    <w:rsid w:val="007855E6"/>
    <w:rsid w:val="00787092"/>
    <w:rsid w:val="00793A2B"/>
    <w:rsid w:val="00796957"/>
    <w:rsid w:val="00797039"/>
    <w:rsid w:val="007A7518"/>
    <w:rsid w:val="007D098E"/>
    <w:rsid w:val="007E33C1"/>
    <w:rsid w:val="007E55AB"/>
    <w:rsid w:val="007F6F1E"/>
    <w:rsid w:val="008038CC"/>
    <w:rsid w:val="008233A8"/>
    <w:rsid w:val="008463B6"/>
    <w:rsid w:val="0085064D"/>
    <w:rsid w:val="00871DDC"/>
    <w:rsid w:val="008A144C"/>
    <w:rsid w:val="008B226A"/>
    <w:rsid w:val="008C6215"/>
    <w:rsid w:val="008C74F1"/>
    <w:rsid w:val="008E1ED2"/>
    <w:rsid w:val="008E498A"/>
    <w:rsid w:val="00903AA9"/>
    <w:rsid w:val="00917FD5"/>
    <w:rsid w:val="00941E51"/>
    <w:rsid w:val="009606DC"/>
    <w:rsid w:val="00960FD1"/>
    <w:rsid w:val="00964315"/>
    <w:rsid w:val="009C283D"/>
    <w:rsid w:val="009F3F21"/>
    <w:rsid w:val="00A30925"/>
    <w:rsid w:val="00A42497"/>
    <w:rsid w:val="00A5614B"/>
    <w:rsid w:val="00A8164E"/>
    <w:rsid w:val="00AD2792"/>
    <w:rsid w:val="00AF51DC"/>
    <w:rsid w:val="00B02A97"/>
    <w:rsid w:val="00B20114"/>
    <w:rsid w:val="00B221F2"/>
    <w:rsid w:val="00B44A8C"/>
    <w:rsid w:val="00B5072D"/>
    <w:rsid w:val="00B529ED"/>
    <w:rsid w:val="00B8243B"/>
    <w:rsid w:val="00B83615"/>
    <w:rsid w:val="00BA20A8"/>
    <w:rsid w:val="00BB3E09"/>
    <w:rsid w:val="00BD2285"/>
    <w:rsid w:val="00BE02C5"/>
    <w:rsid w:val="00BF4040"/>
    <w:rsid w:val="00C05B76"/>
    <w:rsid w:val="00C203DE"/>
    <w:rsid w:val="00C21D2B"/>
    <w:rsid w:val="00C34BD7"/>
    <w:rsid w:val="00C625B9"/>
    <w:rsid w:val="00C633E1"/>
    <w:rsid w:val="00C64D56"/>
    <w:rsid w:val="00C66174"/>
    <w:rsid w:val="00CA1D01"/>
    <w:rsid w:val="00CB041D"/>
    <w:rsid w:val="00CF0E38"/>
    <w:rsid w:val="00CF6931"/>
    <w:rsid w:val="00D05FAF"/>
    <w:rsid w:val="00D32EA5"/>
    <w:rsid w:val="00D47059"/>
    <w:rsid w:val="00D87883"/>
    <w:rsid w:val="00DC42F8"/>
    <w:rsid w:val="00DD05F3"/>
    <w:rsid w:val="00DE7E3C"/>
    <w:rsid w:val="00E00325"/>
    <w:rsid w:val="00E02752"/>
    <w:rsid w:val="00E05EB4"/>
    <w:rsid w:val="00E45BC8"/>
    <w:rsid w:val="00E47878"/>
    <w:rsid w:val="00E632AF"/>
    <w:rsid w:val="00E72E8D"/>
    <w:rsid w:val="00E76A34"/>
    <w:rsid w:val="00E867F4"/>
    <w:rsid w:val="00EA68B8"/>
    <w:rsid w:val="00EB71D7"/>
    <w:rsid w:val="00EC315D"/>
    <w:rsid w:val="00EC4258"/>
    <w:rsid w:val="00F418C7"/>
    <w:rsid w:val="00F46DF8"/>
    <w:rsid w:val="00F5011E"/>
    <w:rsid w:val="00F57A2A"/>
    <w:rsid w:val="00F66E1D"/>
    <w:rsid w:val="00F719BC"/>
    <w:rsid w:val="00F73387"/>
    <w:rsid w:val="00F870C7"/>
    <w:rsid w:val="00FA395E"/>
    <w:rsid w:val="00FC03D1"/>
    <w:rsid w:val="00FF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9A55949"/>
  <w15:chartTrackingRefBased/>
  <w15:docId w15:val="{5609DC92-BC74-4B5D-BE00-3B8DFB3C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47469"/>
    <w:pPr>
      <w:keepNext/>
      <w:tabs>
        <w:tab w:val="left" w:pos="3600"/>
        <w:tab w:val="center" w:pos="4680"/>
      </w:tabs>
      <w:suppressAutoHyphens/>
      <w:spacing w:after="0" w:line="240" w:lineRule="auto"/>
      <w:jc w:val="both"/>
      <w:outlineLvl w:val="0"/>
    </w:pPr>
    <w:rPr>
      <w:rFonts w:ascii="Arial" w:eastAsia="Times New Roman" w:hAnsi="Arial" w:cs="Arial"/>
      <w:b/>
      <w:sz w:val="24"/>
      <w:szCs w:val="24"/>
    </w:rPr>
  </w:style>
  <w:style w:type="paragraph" w:styleId="Heading3">
    <w:name w:val="heading 3"/>
    <w:basedOn w:val="Normal"/>
    <w:next w:val="Normal"/>
    <w:link w:val="Heading3Char"/>
    <w:uiPriority w:val="9"/>
    <w:semiHidden/>
    <w:unhideWhenUsed/>
    <w:qFormat/>
    <w:rsid w:val="00F71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7469"/>
    <w:rPr>
      <w:rFonts w:ascii="Arial" w:eastAsia="Times New Roman" w:hAnsi="Arial" w:cs="Arial"/>
      <w:b/>
      <w:sz w:val="24"/>
      <w:szCs w:val="24"/>
    </w:rPr>
  </w:style>
  <w:style w:type="paragraph" w:styleId="EndnoteText">
    <w:name w:val="endnote text"/>
    <w:basedOn w:val="Normal"/>
    <w:link w:val="EndnoteTextChar"/>
    <w:semiHidden/>
    <w:rsid w:val="00047469"/>
    <w:pPr>
      <w:widowControl w:val="0"/>
      <w:spacing w:after="0" w:line="240" w:lineRule="auto"/>
    </w:pPr>
    <w:rPr>
      <w:rFonts w:ascii="CG Times" w:eastAsia="Times New Roman" w:hAnsi="CG Times"/>
      <w:snapToGrid w:val="0"/>
      <w:sz w:val="24"/>
      <w:szCs w:val="20"/>
    </w:rPr>
  </w:style>
  <w:style w:type="character" w:customStyle="1" w:styleId="EndnoteTextChar">
    <w:name w:val="Endnote Text Char"/>
    <w:link w:val="EndnoteText"/>
    <w:semiHidden/>
    <w:rsid w:val="00047469"/>
    <w:rPr>
      <w:rFonts w:ascii="CG Times" w:eastAsia="Times New Roman" w:hAnsi="CG Times" w:cs="Times New Roman"/>
      <w:snapToGrid w:val="0"/>
      <w:sz w:val="24"/>
      <w:szCs w:val="20"/>
    </w:rPr>
  </w:style>
  <w:style w:type="paragraph" w:styleId="ListParagraph">
    <w:name w:val="List Paragraph"/>
    <w:basedOn w:val="Normal"/>
    <w:uiPriority w:val="34"/>
    <w:qFormat/>
    <w:rsid w:val="00FC03D1"/>
    <w:pPr>
      <w:ind w:left="720"/>
      <w:contextualSpacing/>
    </w:pPr>
  </w:style>
  <w:style w:type="paragraph" w:styleId="Header">
    <w:name w:val="header"/>
    <w:basedOn w:val="Normal"/>
    <w:link w:val="HeaderChar"/>
    <w:uiPriority w:val="99"/>
    <w:unhideWhenUsed/>
    <w:rsid w:val="0009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7A"/>
  </w:style>
  <w:style w:type="paragraph" w:styleId="Footer">
    <w:name w:val="footer"/>
    <w:basedOn w:val="Normal"/>
    <w:link w:val="FooterChar"/>
    <w:unhideWhenUsed/>
    <w:rsid w:val="00090F7A"/>
    <w:pPr>
      <w:tabs>
        <w:tab w:val="center" w:pos="4680"/>
        <w:tab w:val="right" w:pos="9360"/>
      </w:tabs>
      <w:spacing w:after="0" w:line="240" w:lineRule="auto"/>
    </w:pPr>
  </w:style>
  <w:style w:type="character" w:customStyle="1" w:styleId="FooterChar">
    <w:name w:val="Footer Char"/>
    <w:basedOn w:val="DefaultParagraphFont"/>
    <w:link w:val="Footer"/>
    <w:rsid w:val="00090F7A"/>
  </w:style>
  <w:style w:type="character" w:styleId="CommentReference">
    <w:name w:val="annotation reference"/>
    <w:unhideWhenUsed/>
    <w:rsid w:val="00E867F4"/>
    <w:rPr>
      <w:sz w:val="18"/>
      <w:szCs w:val="18"/>
    </w:rPr>
  </w:style>
  <w:style w:type="paragraph" w:styleId="CommentText">
    <w:name w:val="annotation text"/>
    <w:basedOn w:val="Normal"/>
    <w:link w:val="CommentTextChar"/>
    <w:unhideWhenUsed/>
    <w:rsid w:val="00E867F4"/>
    <w:pPr>
      <w:spacing w:line="240" w:lineRule="auto"/>
    </w:pPr>
    <w:rPr>
      <w:sz w:val="24"/>
      <w:szCs w:val="24"/>
    </w:rPr>
  </w:style>
  <w:style w:type="character" w:customStyle="1" w:styleId="CommentTextChar">
    <w:name w:val="Comment Text Char"/>
    <w:link w:val="CommentText"/>
    <w:rsid w:val="00E867F4"/>
    <w:rPr>
      <w:sz w:val="24"/>
      <w:szCs w:val="24"/>
    </w:rPr>
  </w:style>
  <w:style w:type="paragraph" w:styleId="CommentSubject">
    <w:name w:val="annotation subject"/>
    <w:basedOn w:val="CommentText"/>
    <w:next w:val="CommentText"/>
    <w:link w:val="CommentSubjectChar"/>
    <w:uiPriority w:val="99"/>
    <w:semiHidden/>
    <w:unhideWhenUsed/>
    <w:rsid w:val="00E867F4"/>
    <w:rPr>
      <w:b/>
      <w:bCs/>
      <w:sz w:val="20"/>
      <w:szCs w:val="20"/>
    </w:rPr>
  </w:style>
  <w:style w:type="character" w:customStyle="1" w:styleId="CommentSubjectChar">
    <w:name w:val="Comment Subject Char"/>
    <w:link w:val="CommentSubject"/>
    <w:uiPriority w:val="99"/>
    <w:semiHidden/>
    <w:rsid w:val="00E867F4"/>
    <w:rPr>
      <w:b/>
      <w:bCs/>
      <w:sz w:val="20"/>
      <w:szCs w:val="20"/>
    </w:rPr>
  </w:style>
  <w:style w:type="paragraph" w:styleId="BalloonText">
    <w:name w:val="Balloon Text"/>
    <w:basedOn w:val="Normal"/>
    <w:link w:val="BalloonTextChar"/>
    <w:uiPriority w:val="99"/>
    <w:semiHidden/>
    <w:unhideWhenUsed/>
    <w:rsid w:val="00E867F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E867F4"/>
    <w:rPr>
      <w:rFonts w:ascii="Lucida Grande" w:hAnsi="Lucida Grande" w:cs="Lucida Grande"/>
      <w:sz w:val="18"/>
      <w:szCs w:val="18"/>
    </w:rPr>
  </w:style>
  <w:style w:type="character" w:styleId="Hyperlink">
    <w:name w:val="Hyperlink"/>
    <w:rsid w:val="00551D2A"/>
    <w:rPr>
      <w:color w:val="0000FF"/>
      <w:u w:val="single"/>
    </w:rPr>
  </w:style>
  <w:style w:type="table" w:styleId="TableGrid">
    <w:name w:val="Table Grid"/>
    <w:basedOn w:val="TableNormal"/>
    <w:uiPriority w:val="39"/>
    <w:rsid w:val="00551D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040"/>
    <w:rPr>
      <w:color w:val="954F72" w:themeColor="followedHyperlink"/>
      <w:u w:val="single"/>
    </w:rPr>
  </w:style>
  <w:style w:type="paragraph" w:styleId="BodyTextIndent">
    <w:name w:val="Body Text Indent"/>
    <w:basedOn w:val="Normal"/>
    <w:link w:val="BodyTextIndentChar"/>
    <w:rsid w:val="00137B72"/>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37B7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19B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D549F"/>
    <w:rPr>
      <w:color w:val="605E5C"/>
      <w:shd w:val="clear" w:color="auto" w:fill="E1DFDD"/>
    </w:rPr>
  </w:style>
  <w:style w:type="paragraph" w:styleId="Revision">
    <w:name w:val="Revision"/>
    <w:hidden/>
    <w:uiPriority w:val="99"/>
    <w:semiHidden/>
    <w:rsid w:val="00455C88"/>
    <w:rPr>
      <w:sz w:val="22"/>
      <w:szCs w:val="22"/>
    </w:rPr>
  </w:style>
  <w:style w:type="character" w:customStyle="1" w:styleId="normaltextrun">
    <w:name w:val="normaltextrun"/>
    <w:basedOn w:val="DefaultParagraphFont"/>
    <w:rsid w:val="0073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edu/rpo/irb-educational-resour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m.edu/rpo/irb-policies-and-procedur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vm.edu/rpo/irb-educational-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m.edu/rpo/irb-policies-and-procedures" TargetMode="External"/><Relationship Id="rId5" Type="http://schemas.openxmlformats.org/officeDocument/2006/relationships/numbering" Target="numbering.xml"/><Relationship Id="rId15" Type="http://schemas.openxmlformats.org/officeDocument/2006/relationships/hyperlink" Target="https://www.uvm.edu/rpo/irb-policies-and-procedur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m.edu/rpo/irb-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0471CF-697B-4B81-A52D-055F10B66EEF}">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5BBC-CF60-4F9F-8251-AD9B91A29596}">
  <ds:schemaRefs>
    <ds:schemaRef ds:uri="http://purl.org/dc/terms/"/>
    <ds:schemaRef ds:uri="30f71b79-f38f-4471-82fe-6eaa727a5e58"/>
    <ds:schemaRef ds:uri="http://schemas.openxmlformats.org/package/2006/metadata/core-properties"/>
    <ds:schemaRef ds:uri="http://schemas.microsoft.com/office/2006/documentManagement/types"/>
    <ds:schemaRef ds:uri="d2945f7a-0956-489a-a2b5-e8faa118fb80"/>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7D4CFEE-826F-4A14-9094-E62ADBD3CB0F}">
  <ds:schemaRefs>
    <ds:schemaRef ds:uri="http://schemas.microsoft.com/sharepoint/v3/contenttype/forms"/>
  </ds:schemaRefs>
</ds:datastoreItem>
</file>

<file path=customXml/itemProps3.xml><?xml version="1.0" encoding="utf-8"?>
<ds:datastoreItem xmlns:ds="http://schemas.openxmlformats.org/officeDocument/2006/customXml" ds:itemID="{E67DCDB0-7E55-4591-B1C1-A035A2704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35A27-289F-4728-8973-7D6B29EC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4817</CharactersWithSpaces>
  <SharedDoc>false</SharedDoc>
  <HLinks>
    <vt:vector size="18" baseType="variant">
      <vt:variant>
        <vt:i4>589922</vt:i4>
      </vt:variant>
      <vt:variant>
        <vt:i4>6</vt:i4>
      </vt:variant>
      <vt:variant>
        <vt:i4>0</vt:i4>
      </vt:variant>
      <vt:variant>
        <vt:i4>5</vt:i4>
      </vt:variant>
      <vt:variant>
        <vt:lpwstr>https://www.uvm.edu/sites/default/files/media/concise_examples_for_the_web_2.6.19.docx</vt:lpwstr>
      </vt:variant>
      <vt:variant>
        <vt:lpwstr/>
      </vt:variant>
      <vt:variant>
        <vt:i4>6881301</vt:i4>
      </vt:variant>
      <vt:variant>
        <vt:i4>3</vt:i4>
      </vt:variant>
      <vt:variant>
        <vt:i4>0</vt:i4>
      </vt:variant>
      <vt:variant>
        <vt:i4>5</vt:i4>
      </vt:variant>
      <vt:variant>
        <vt:lpwstr>https://www.uvm.edu/rpo/human-subjects-research</vt:lpwstr>
      </vt:variant>
      <vt:variant>
        <vt:lpwstr>Medical_Dictionary</vt:lpwstr>
      </vt:variant>
      <vt:variant>
        <vt:i4>1310795</vt:i4>
      </vt:variant>
      <vt:variant>
        <vt:i4>0</vt:i4>
      </vt:variant>
      <vt:variant>
        <vt:i4>0</vt:i4>
      </vt:variant>
      <vt:variant>
        <vt:i4>5</vt:i4>
      </vt:variant>
      <vt:variant>
        <vt:lpwstr>https://support.office.com/en-us/article/check-the-spelling-5cdeced7-d81d-47de-9096-efd0ee909227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cp:lastModifiedBy>Melanie Locher</cp:lastModifiedBy>
  <cp:revision>2</cp:revision>
  <cp:lastPrinted>2014-10-22T20:39:00Z</cp:lastPrinted>
  <dcterms:created xsi:type="dcterms:W3CDTF">2025-02-18T20:22:00Z</dcterms:created>
  <dcterms:modified xsi:type="dcterms:W3CDTF">2025-02-18T20:22:00Z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